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70137" w14:textId="77777777" w:rsidR="001D4A50" w:rsidRPr="005833AD" w:rsidRDefault="001D4A50" w:rsidP="001D4A50">
      <w:pPr>
        <w:tabs>
          <w:tab w:val="left" w:pos="709"/>
        </w:tabs>
        <w:jc w:val="center"/>
        <w:rPr>
          <w:b/>
          <w:sz w:val="26"/>
          <w:szCs w:val="26"/>
        </w:rPr>
      </w:pPr>
      <w:r w:rsidRPr="005833AD">
        <w:rPr>
          <w:b/>
          <w:sz w:val="26"/>
          <w:szCs w:val="26"/>
        </w:rPr>
        <w:t>ПОВЕСТКА</w:t>
      </w:r>
    </w:p>
    <w:p w14:paraId="77C6465C" w14:textId="60273DF3" w:rsidR="001D4A50" w:rsidRPr="005833AD" w:rsidRDefault="001D4A50" w:rsidP="001D4A50">
      <w:pPr>
        <w:tabs>
          <w:tab w:val="left" w:pos="709"/>
        </w:tabs>
        <w:jc w:val="center"/>
        <w:rPr>
          <w:b/>
          <w:sz w:val="26"/>
          <w:szCs w:val="26"/>
        </w:rPr>
      </w:pPr>
      <w:r w:rsidRPr="005833AD">
        <w:rPr>
          <w:b/>
          <w:sz w:val="26"/>
          <w:szCs w:val="26"/>
        </w:rPr>
        <w:t xml:space="preserve">внеочередного заседания Совета депутатов </w:t>
      </w:r>
    </w:p>
    <w:p w14:paraId="0C863E25" w14:textId="77777777" w:rsidR="001D4A50" w:rsidRPr="005833AD" w:rsidRDefault="001D4A50" w:rsidP="001D4A50">
      <w:pPr>
        <w:tabs>
          <w:tab w:val="left" w:pos="0"/>
        </w:tabs>
        <w:jc w:val="center"/>
        <w:rPr>
          <w:b/>
          <w:sz w:val="26"/>
          <w:szCs w:val="26"/>
        </w:rPr>
      </w:pPr>
      <w:r w:rsidRPr="005833AD">
        <w:rPr>
          <w:b/>
          <w:sz w:val="26"/>
          <w:szCs w:val="26"/>
        </w:rPr>
        <w:t xml:space="preserve">муниципального округа Ломоносовский </w:t>
      </w:r>
    </w:p>
    <w:p w14:paraId="150ADBB3" w14:textId="22B514CC" w:rsidR="001D4A50" w:rsidRPr="005833AD" w:rsidRDefault="001D4A50" w:rsidP="001D4A50">
      <w:pPr>
        <w:tabs>
          <w:tab w:val="left" w:pos="709"/>
        </w:tabs>
        <w:jc w:val="center"/>
        <w:rPr>
          <w:sz w:val="26"/>
          <w:szCs w:val="26"/>
        </w:rPr>
      </w:pPr>
      <w:r w:rsidRPr="005833AD">
        <w:rPr>
          <w:sz w:val="26"/>
          <w:szCs w:val="26"/>
        </w:rPr>
        <w:t xml:space="preserve">созыв </w:t>
      </w:r>
      <w:r w:rsidR="00A00682" w:rsidRPr="005833AD">
        <w:rPr>
          <w:sz w:val="26"/>
          <w:szCs w:val="26"/>
        </w:rPr>
        <w:t>2022–2027</w:t>
      </w:r>
      <w:r w:rsidRPr="005833AD">
        <w:rPr>
          <w:sz w:val="26"/>
          <w:szCs w:val="26"/>
        </w:rPr>
        <w:t xml:space="preserve"> </w:t>
      </w:r>
      <w:r w:rsidR="00A00682" w:rsidRPr="005833AD">
        <w:rPr>
          <w:sz w:val="26"/>
          <w:szCs w:val="26"/>
        </w:rPr>
        <w:t>гг.</w:t>
      </w:r>
      <w:r w:rsidRPr="005833AD">
        <w:rPr>
          <w:sz w:val="26"/>
          <w:szCs w:val="26"/>
        </w:rPr>
        <w:t xml:space="preserve"> </w:t>
      </w:r>
    </w:p>
    <w:p w14:paraId="5C9B15BA" w14:textId="77777777" w:rsidR="001D4A50" w:rsidRPr="005833AD" w:rsidRDefault="001D4A50" w:rsidP="001D4A50">
      <w:pPr>
        <w:tabs>
          <w:tab w:val="left" w:pos="709"/>
        </w:tabs>
        <w:rPr>
          <w:sz w:val="16"/>
          <w:szCs w:val="16"/>
        </w:rPr>
      </w:pPr>
    </w:p>
    <w:p w14:paraId="449D6726" w14:textId="46463F85" w:rsidR="001D4A50" w:rsidRPr="005833AD" w:rsidRDefault="001D4A50" w:rsidP="001D4A50">
      <w:pPr>
        <w:tabs>
          <w:tab w:val="left" w:pos="0"/>
        </w:tabs>
        <w:rPr>
          <w:bCs/>
          <w:sz w:val="26"/>
          <w:szCs w:val="26"/>
        </w:rPr>
      </w:pPr>
      <w:r w:rsidRPr="005833AD">
        <w:rPr>
          <w:bCs/>
          <w:sz w:val="26"/>
          <w:szCs w:val="26"/>
        </w:rPr>
        <w:t>город Москва</w:t>
      </w:r>
      <w:r w:rsidRPr="005833AD">
        <w:rPr>
          <w:bCs/>
          <w:sz w:val="26"/>
          <w:szCs w:val="26"/>
        </w:rPr>
        <w:tab/>
      </w:r>
      <w:r w:rsidRPr="005833AD">
        <w:rPr>
          <w:bCs/>
          <w:sz w:val="26"/>
          <w:szCs w:val="26"/>
        </w:rPr>
        <w:tab/>
      </w:r>
      <w:r w:rsidRPr="005833AD">
        <w:rPr>
          <w:bCs/>
          <w:sz w:val="26"/>
          <w:szCs w:val="26"/>
        </w:rPr>
        <w:tab/>
      </w:r>
      <w:r w:rsidRPr="005833AD">
        <w:rPr>
          <w:bCs/>
          <w:sz w:val="26"/>
          <w:szCs w:val="26"/>
        </w:rPr>
        <w:tab/>
      </w:r>
      <w:r w:rsidRPr="005833AD">
        <w:rPr>
          <w:bCs/>
          <w:sz w:val="26"/>
          <w:szCs w:val="26"/>
        </w:rPr>
        <w:tab/>
      </w:r>
      <w:r w:rsidRPr="005833AD">
        <w:rPr>
          <w:bCs/>
          <w:sz w:val="26"/>
          <w:szCs w:val="26"/>
        </w:rPr>
        <w:tab/>
      </w:r>
      <w:r w:rsidRPr="005833AD">
        <w:rPr>
          <w:bCs/>
          <w:sz w:val="26"/>
          <w:szCs w:val="26"/>
        </w:rPr>
        <w:tab/>
      </w:r>
      <w:r w:rsidRPr="005833AD">
        <w:rPr>
          <w:bCs/>
          <w:sz w:val="26"/>
          <w:szCs w:val="26"/>
        </w:rPr>
        <w:tab/>
        <w:t>07 ноября 2023 год</w:t>
      </w:r>
    </w:p>
    <w:p w14:paraId="658AE9D4" w14:textId="77777777" w:rsidR="001D4A50" w:rsidRPr="005833AD" w:rsidRDefault="001D4A50" w:rsidP="001D4A50">
      <w:pPr>
        <w:tabs>
          <w:tab w:val="left" w:pos="0"/>
        </w:tabs>
        <w:rPr>
          <w:bCs/>
          <w:sz w:val="26"/>
          <w:szCs w:val="26"/>
        </w:rPr>
      </w:pPr>
      <w:r w:rsidRPr="005833AD">
        <w:rPr>
          <w:bCs/>
          <w:sz w:val="26"/>
          <w:szCs w:val="26"/>
        </w:rPr>
        <w:t>проспект Вернадского дом 33 корпус 1</w:t>
      </w:r>
      <w:r w:rsidRPr="005833AD">
        <w:rPr>
          <w:bCs/>
          <w:sz w:val="26"/>
          <w:szCs w:val="26"/>
        </w:rPr>
        <w:tab/>
      </w:r>
      <w:r w:rsidRPr="005833AD">
        <w:rPr>
          <w:bCs/>
          <w:sz w:val="26"/>
          <w:szCs w:val="26"/>
        </w:rPr>
        <w:tab/>
      </w:r>
      <w:r w:rsidRPr="005833AD">
        <w:rPr>
          <w:bCs/>
          <w:sz w:val="26"/>
          <w:szCs w:val="26"/>
        </w:rPr>
        <w:tab/>
      </w:r>
      <w:r w:rsidRPr="005833AD">
        <w:rPr>
          <w:bCs/>
          <w:sz w:val="26"/>
          <w:szCs w:val="26"/>
        </w:rPr>
        <w:tab/>
        <w:t>15.00 ч.</w:t>
      </w:r>
    </w:p>
    <w:p w14:paraId="349A6227" w14:textId="4B73948E" w:rsidR="001D4A50" w:rsidRPr="005833AD" w:rsidRDefault="001D4A50" w:rsidP="001D4A50">
      <w:pPr>
        <w:pStyle w:val="a3"/>
        <w:ind w:left="0" w:right="-1"/>
        <w:jc w:val="both"/>
        <w:rPr>
          <w:sz w:val="16"/>
          <w:szCs w:val="16"/>
        </w:rPr>
      </w:pPr>
    </w:p>
    <w:p w14:paraId="5C05EA54" w14:textId="2C16ED98" w:rsidR="001D4A50" w:rsidRPr="005833AD" w:rsidRDefault="001D4A50" w:rsidP="008D1255">
      <w:pPr>
        <w:pStyle w:val="a3"/>
        <w:numPr>
          <w:ilvl w:val="0"/>
          <w:numId w:val="1"/>
        </w:numPr>
        <w:tabs>
          <w:tab w:val="left" w:pos="426"/>
        </w:tabs>
        <w:ind w:left="0" w:right="-1" w:firstLine="0"/>
        <w:jc w:val="both"/>
        <w:rPr>
          <w:iCs/>
          <w:sz w:val="26"/>
          <w:szCs w:val="26"/>
        </w:rPr>
      </w:pPr>
      <w:r w:rsidRPr="005833AD">
        <w:rPr>
          <w:iCs/>
          <w:sz w:val="26"/>
          <w:szCs w:val="26"/>
        </w:rPr>
        <w:t>О внесении изменений в решение Совета депутатов муниципального округа Ломоносовский от 24 ноября 2022 года № 06/3 «Об утверждении дополнительных мероприятий по социально-экономическому развитию Ломоносовского района Юго-Западного административного округа города Москвы в 2023 году».</w:t>
      </w:r>
    </w:p>
    <w:p w14:paraId="21B4324F" w14:textId="337C4EFB" w:rsidR="001D4A50" w:rsidRPr="005833AD" w:rsidRDefault="001D4A50" w:rsidP="001D4A50">
      <w:pPr>
        <w:tabs>
          <w:tab w:val="left" w:pos="5245"/>
        </w:tabs>
        <w:ind w:right="-1"/>
        <w:jc w:val="right"/>
        <w:rPr>
          <w:bCs/>
          <w:sz w:val="26"/>
          <w:szCs w:val="26"/>
        </w:rPr>
      </w:pPr>
      <w:r w:rsidRPr="005833AD">
        <w:rPr>
          <w:bCs/>
          <w:sz w:val="26"/>
          <w:szCs w:val="26"/>
        </w:rPr>
        <w:t>Докладчик:</w:t>
      </w:r>
    </w:p>
    <w:p w14:paraId="61DC2C28" w14:textId="77777777" w:rsidR="00125B90" w:rsidRPr="005833AD" w:rsidRDefault="00125B90" w:rsidP="00125B90">
      <w:pPr>
        <w:pStyle w:val="a3"/>
        <w:tabs>
          <w:tab w:val="left" w:pos="426"/>
        </w:tabs>
        <w:ind w:left="0"/>
        <w:jc w:val="right"/>
        <w:rPr>
          <w:sz w:val="26"/>
          <w:szCs w:val="26"/>
        </w:rPr>
      </w:pPr>
      <w:r w:rsidRPr="005833AD">
        <w:rPr>
          <w:sz w:val="26"/>
          <w:szCs w:val="26"/>
        </w:rPr>
        <w:t>Глава муниципального округа Ломоносовский</w:t>
      </w:r>
    </w:p>
    <w:p w14:paraId="5696E561" w14:textId="77777777" w:rsidR="00125B90" w:rsidRPr="005833AD" w:rsidRDefault="00125B90" w:rsidP="00125B90">
      <w:pPr>
        <w:ind w:right="-1"/>
        <w:jc w:val="right"/>
        <w:rPr>
          <w:sz w:val="26"/>
          <w:szCs w:val="26"/>
        </w:rPr>
      </w:pPr>
      <w:r w:rsidRPr="005833AD">
        <w:rPr>
          <w:sz w:val="26"/>
          <w:szCs w:val="26"/>
        </w:rPr>
        <w:t>Юлия Владимировна Куземина</w:t>
      </w:r>
    </w:p>
    <w:p w14:paraId="07CAFCD7" w14:textId="77777777" w:rsidR="008D1255" w:rsidRPr="005833AD" w:rsidRDefault="008D1255" w:rsidP="001D4A50">
      <w:pPr>
        <w:tabs>
          <w:tab w:val="left" w:pos="5245"/>
        </w:tabs>
        <w:ind w:right="-1"/>
        <w:jc w:val="right"/>
        <w:rPr>
          <w:bCs/>
          <w:sz w:val="16"/>
          <w:szCs w:val="16"/>
        </w:rPr>
      </w:pPr>
    </w:p>
    <w:p w14:paraId="72206284" w14:textId="7B82F50A" w:rsidR="008D1255" w:rsidRPr="005833AD" w:rsidRDefault="008D1255" w:rsidP="008D1255">
      <w:pPr>
        <w:pStyle w:val="a3"/>
        <w:numPr>
          <w:ilvl w:val="0"/>
          <w:numId w:val="1"/>
        </w:numPr>
        <w:tabs>
          <w:tab w:val="left" w:pos="426"/>
        </w:tabs>
        <w:ind w:left="0" w:right="-1" w:firstLine="0"/>
        <w:jc w:val="both"/>
        <w:rPr>
          <w:iCs/>
          <w:sz w:val="26"/>
          <w:szCs w:val="26"/>
        </w:rPr>
      </w:pPr>
      <w:r w:rsidRPr="005833AD">
        <w:rPr>
          <w:iCs/>
          <w:sz w:val="26"/>
          <w:szCs w:val="26"/>
        </w:rPr>
        <w:t xml:space="preserve">О внесении изменений в решение Совета депутатов муниципального округа Ломоносовский от 31 марта 2023 года № 14/12 «Об утверждении дополнительных мероприятий по социально-экономическому развитию Ломоносовского района Юго-Западного административного округа города Москвы в 2023 году за счет средств 2023 года». </w:t>
      </w:r>
    </w:p>
    <w:p w14:paraId="5FABFACA" w14:textId="77777777" w:rsidR="001D4A50" w:rsidRPr="005833AD" w:rsidRDefault="001D4A50" w:rsidP="001D4A50">
      <w:pPr>
        <w:tabs>
          <w:tab w:val="left" w:pos="5812"/>
        </w:tabs>
        <w:jc w:val="right"/>
        <w:rPr>
          <w:bCs/>
          <w:sz w:val="26"/>
          <w:szCs w:val="26"/>
        </w:rPr>
      </w:pPr>
      <w:r w:rsidRPr="005833AD">
        <w:rPr>
          <w:bCs/>
          <w:sz w:val="26"/>
          <w:szCs w:val="26"/>
        </w:rPr>
        <w:t>Докладчик:</w:t>
      </w:r>
    </w:p>
    <w:p w14:paraId="15C56667" w14:textId="77777777" w:rsidR="00125B90" w:rsidRPr="005833AD" w:rsidRDefault="00125B90" w:rsidP="00125B90">
      <w:pPr>
        <w:pStyle w:val="a3"/>
        <w:tabs>
          <w:tab w:val="left" w:pos="426"/>
        </w:tabs>
        <w:ind w:left="0"/>
        <w:jc w:val="right"/>
        <w:rPr>
          <w:sz w:val="26"/>
          <w:szCs w:val="26"/>
        </w:rPr>
      </w:pPr>
      <w:r w:rsidRPr="005833AD">
        <w:rPr>
          <w:sz w:val="26"/>
          <w:szCs w:val="26"/>
        </w:rPr>
        <w:t>Глава муниципального округа Ломоносовский</w:t>
      </w:r>
    </w:p>
    <w:p w14:paraId="50F64C77" w14:textId="77777777" w:rsidR="00125B90" w:rsidRPr="005833AD" w:rsidRDefault="00125B90" w:rsidP="00125B90">
      <w:pPr>
        <w:ind w:right="-1"/>
        <w:jc w:val="right"/>
        <w:rPr>
          <w:sz w:val="26"/>
          <w:szCs w:val="26"/>
        </w:rPr>
      </w:pPr>
      <w:r w:rsidRPr="005833AD">
        <w:rPr>
          <w:sz w:val="26"/>
          <w:szCs w:val="26"/>
        </w:rPr>
        <w:t>Юлия Владимировна Куземина</w:t>
      </w:r>
    </w:p>
    <w:p w14:paraId="7FCCDD04" w14:textId="30E33863" w:rsidR="001D4A50" w:rsidRPr="005833AD" w:rsidRDefault="001D4A50" w:rsidP="001D4A50">
      <w:pPr>
        <w:ind w:right="-1"/>
        <w:jc w:val="right"/>
        <w:rPr>
          <w:sz w:val="16"/>
          <w:szCs w:val="16"/>
        </w:rPr>
      </w:pPr>
    </w:p>
    <w:p w14:paraId="0436610A" w14:textId="3D619B8B" w:rsidR="00177F36" w:rsidRPr="005833AD" w:rsidRDefault="001D4A50" w:rsidP="00177F36">
      <w:pPr>
        <w:tabs>
          <w:tab w:val="left" w:pos="4680"/>
        </w:tabs>
        <w:ind w:right="-1"/>
        <w:jc w:val="both"/>
        <w:rPr>
          <w:iCs/>
          <w:sz w:val="26"/>
          <w:szCs w:val="26"/>
        </w:rPr>
      </w:pPr>
      <w:r w:rsidRPr="005833AD">
        <w:rPr>
          <w:sz w:val="26"/>
          <w:szCs w:val="26"/>
        </w:rPr>
        <w:t xml:space="preserve">3. </w:t>
      </w:r>
      <w:r w:rsidR="00177F36" w:rsidRPr="005833AD">
        <w:rPr>
          <w:iCs/>
          <w:sz w:val="26"/>
          <w:szCs w:val="26"/>
        </w:rPr>
        <w:t xml:space="preserve">О дополнительных мероприятиях по социально-экономическому развитию Ломоносовского района Юго-Западного административного округа города Москвы в 2023 году за счет средств 2023 года. </w:t>
      </w:r>
    </w:p>
    <w:p w14:paraId="56E5A7A1" w14:textId="5B3EA94B" w:rsidR="001D4A50" w:rsidRPr="005833AD" w:rsidRDefault="001D4A50" w:rsidP="00177F36">
      <w:pPr>
        <w:tabs>
          <w:tab w:val="left" w:pos="4395"/>
        </w:tabs>
        <w:autoSpaceDE w:val="0"/>
        <w:autoSpaceDN w:val="0"/>
        <w:adjustRightInd w:val="0"/>
        <w:ind w:right="-1"/>
        <w:jc w:val="right"/>
        <w:rPr>
          <w:bCs/>
          <w:sz w:val="26"/>
          <w:szCs w:val="26"/>
        </w:rPr>
      </w:pPr>
      <w:r w:rsidRPr="005833AD">
        <w:rPr>
          <w:bCs/>
          <w:sz w:val="26"/>
          <w:szCs w:val="26"/>
        </w:rPr>
        <w:t>Докладчик:</w:t>
      </w:r>
      <w:r w:rsidR="00177F36" w:rsidRPr="005833AD">
        <w:rPr>
          <w:bCs/>
          <w:sz w:val="26"/>
          <w:szCs w:val="26"/>
        </w:rPr>
        <w:t xml:space="preserve"> </w:t>
      </w:r>
    </w:p>
    <w:p w14:paraId="7D416EE4" w14:textId="77777777" w:rsidR="00125B90" w:rsidRPr="005833AD" w:rsidRDefault="00125B90" w:rsidP="00125B90">
      <w:pPr>
        <w:pStyle w:val="a3"/>
        <w:tabs>
          <w:tab w:val="left" w:pos="426"/>
        </w:tabs>
        <w:ind w:left="0"/>
        <w:jc w:val="right"/>
        <w:rPr>
          <w:sz w:val="26"/>
          <w:szCs w:val="26"/>
        </w:rPr>
      </w:pPr>
      <w:r w:rsidRPr="005833AD">
        <w:rPr>
          <w:sz w:val="26"/>
          <w:szCs w:val="26"/>
        </w:rPr>
        <w:t>Глава муниципального округа Ломоносовский</w:t>
      </w:r>
    </w:p>
    <w:p w14:paraId="5248120B" w14:textId="77777777" w:rsidR="00125B90" w:rsidRPr="005833AD" w:rsidRDefault="00125B90" w:rsidP="00125B90">
      <w:pPr>
        <w:ind w:right="-1"/>
        <w:jc w:val="right"/>
        <w:rPr>
          <w:sz w:val="26"/>
          <w:szCs w:val="26"/>
        </w:rPr>
      </w:pPr>
      <w:r w:rsidRPr="005833AD">
        <w:rPr>
          <w:sz w:val="26"/>
          <w:szCs w:val="26"/>
        </w:rPr>
        <w:t>Юлия Владимировна Куземина</w:t>
      </w:r>
    </w:p>
    <w:p w14:paraId="06BBCC71" w14:textId="77777777" w:rsidR="00177F36" w:rsidRPr="005833AD" w:rsidRDefault="00177F36" w:rsidP="00177F36">
      <w:pPr>
        <w:tabs>
          <w:tab w:val="left" w:pos="4395"/>
        </w:tabs>
        <w:autoSpaceDE w:val="0"/>
        <w:autoSpaceDN w:val="0"/>
        <w:adjustRightInd w:val="0"/>
        <w:ind w:right="-1"/>
        <w:jc w:val="right"/>
        <w:rPr>
          <w:bCs/>
          <w:sz w:val="16"/>
          <w:szCs w:val="16"/>
        </w:rPr>
      </w:pPr>
    </w:p>
    <w:p w14:paraId="0B17F0C3" w14:textId="79E808A0" w:rsidR="00D318D9" w:rsidRPr="005833AD" w:rsidRDefault="001D4A50" w:rsidP="00D318D9">
      <w:pPr>
        <w:ind w:right="-1"/>
        <w:jc w:val="both"/>
        <w:rPr>
          <w:sz w:val="26"/>
          <w:szCs w:val="26"/>
        </w:rPr>
      </w:pPr>
      <w:r w:rsidRPr="005833AD">
        <w:rPr>
          <w:sz w:val="26"/>
          <w:szCs w:val="26"/>
        </w:rPr>
        <w:t xml:space="preserve">4. </w:t>
      </w:r>
      <w:r w:rsidR="00D318D9" w:rsidRPr="005833AD">
        <w:rPr>
          <w:sz w:val="26"/>
          <w:szCs w:val="26"/>
        </w:rPr>
        <w:t>О проекте изменения схемы размещения нестационарных торговых объектов на территории Ломоносовского района города Москвы.</w:t>
      </w:r>
    </w:p>
    <w:p w14:paraId="76BCE730" w14:textId="77777777" w:rsidR="00D318D9" w:rsidRPr="005833AD" w:rsidRDefault="00D318D9" w:rsidP="00D318D9">
      <w:pPr>
        <w:tabs>
          <w:tab w:val="left" w:pos="4395"/>
        </w:tabs>
        <w:autoSpaceDE w:val="0"/>
        <w:autoSpaceDN w:val="0"/>
        <w:adjustRightInd w:val="0"/>
        <w:ind w:right="-1"/>
        <w:jc w:val="right"/>
        <w:rPr>
          <w:bCs/>
          <w:sz w:val="26"/>
          <w:szCs w:val="26"/>
        </w:rPr>
      </w:pPr>
      <w:r w:rsidRPr="005833AD">
        <w:rPr>
          <w:bCs/>
          <w:sz w:val="26"/>
          <w:szCs w:val="26"/>
        </w:rPr>
        <w:t xml:space="preserve">Докладчик: </w:t>
      </w:r>
    </w:p>
    <w:p w14:paraId="7EE202BE" w14:textId="77777777" w:rsidR="00125B90" w:rsidRPr="005833AD" w:rsidRDefault="00125B90" w:rsidP="00125B90">
      <w:pPr>
        <w:pStyle w:val="a3"/>
        <w:tabs>
          <w:tab w:val="left" w:pos="426"/>
        </w:tabs>
        <w:ind w:left="0"/>
        <w:jc w:val="right"/>
        <w:rPr>
          <w:sz w:val="26"/>
          <w:szCs w:val="26"/>
        </w:rPr>
      </w:pPr>
      <w:r w:rsidRPr="005833AD">
        <w:rPr>
          <w:sz w:val="26"/>
          <w:szCs w:val="26"/>
        </w:rPr>
        <w:t>Глава муниципального округа Ломоносовский</w:t>
      </w:r>
    </w:p>
    <w:p w14:paraId="3F902FA1" w14:textId="77777777" w:rsidR="00125B90" w:rsidRPr="005833AD" w:rsidRDefault="00125B90" w:rsidP="00125B90">
      <w:pPr>
        <w:ind w:right="-1"/>
        <w:jc w:val="right"/>
        <w:rPr>
          <w:sz w:val="26"/>
          <w:szCs w:val="26"/>
        </w:rPr>
      </w:pPr>
      <w:r w:rsidRPr="005833AD">
        <w:rPr>
          <w:sz w:val="26"/>
          <w:szCs w:val="26"/>
        </w:rPr>
        <w:t>Юлия Владимировна Куземина</w:t>
      </w:r>
    </w:p>
    <w:p w14:paraId="47FE1D04" w14:textId="77777777" w:rsidR="00D318D9" w:rsidRPr="005833AD" w:rsidRDefault="00D318D9" w:rsidP="00D318D9">
      <w:pPr>
        <w:tabs>
          <w:tab w:val="left" w:pos="4395"/>
        </w:tabs>
        <w:autoSpaceDE w:val="0"/>
        <w:autoSpaceDN w:val="0"/>
        <w:adjustRightInd w:val="0"/>
        <w:ind w:right="-1"/>
        <w:jc w:val="right"/>
        <w:rPr>
          <w:bCs/>
          <w:sz w:val="16"/>
          <w:szCs w:val="16"/>
        </w:rPr>
      </w:pPr>
    </w:p>
    <w:p w14:paraId="464706D9" w14:textId="6459795A" w:rsidR="001D4A50" w:rsidRPr="005833AD" w:rsidRDefault="00640836" w:rsidP="001D4A50">
      <w:pPr>
        <w:jc w:val="both"/>
        <w:rPr>
          <w:sz w:val="26"/>
          <w:szCs w:val="26"/>
        </w:rPr>
      </w:pPr>
      <w:r w:rsidRPr="005833AD">
        <w:rPr>
          <w:sz w:val="26"/>
          <w:szCs w:val="26"/>
        </w:rPr>
        <w:t>5. О предложении кандидатур для назначения в состав участковых избирательных комиссий избирательных участков № 2267, № 2269, № 2272, № 2274, № 2276, № 2278, № 2280, № 2281, № 2284, № 2286, № 2287, № 2291 Ломоносовского района</w:t>
      </w:r>
      <w:r w:rsidR="009934B9" w:rsidRPr="005833AD">
        <w:rPr>
          <w:sz w:val="26"/>
          <w:szCs w:val="26"/>
        </w:rPr>
        <w:t>.</w:t>
      </w:r>
    </w:p>
    <w:p w14:paraId="1E6DFD28" w14:textId="77777777" w:rsidR="00FD3A91" w:rsidRPr="005833AD" w:rsidRDefault="00FD3A91" w:rsidP="009934B9">
      <w:pPr>
        <w:tabs>
          <w:tab w:val="left" w:pos="4395"/>
        </w:tabs>
        <w:autoSpaceDE w:val="0"/>
        <w:autoSpaceDN w:val="0"/>
        <w:adjustRightInd w:val="0"/>
        <w:ind w:right="-1"/>
        <w:jc w:val="right"/>
        <w:rPr>
          <w:bCs/>
          <w:sz w:val="16"/>
          <w:szCs w:val="16"/>
        </w:rPr>
      </w:pPr>
    </w:p>
    <w:p w14:paraId="4905ACA9" w14:textId="0530064A" w:rsidR="009934B9" w:rsidRPr="005833AD" w:rsidRDefault="009934B9" w:rsidP="009934B9">
      <w:pPr>
        <w:tabs>
          <w:tab w:val="left" w:pos="4395"/>
        </w:tabs>
        <w:autoSpaceDE w:val="0"/>
        <w:autoSpaceDN w:val="0"/>
        <w:adjustRightInd w:val="0"/>
        <w:ind w:right="-1"/>
        <w:jc w:val="right"/>
        <w:rPr>
          <w:bCs/>
          <w:sz w:val="26"/>
          <w:szCs w:val="26"/>
        </w:rPr>
      </w:pPr>
      <w:r w:rsidRPr="005833AD">
        <w:rPr>
          <w:bCs/>
          <w:sz w:val="26"/>
          <w:szCs w:val="26"/>
        </w:rPr>
        <w:t xml:space="preserve">Докладчик: </w:t>
      </w:r>
    </w:p>
    <w:p w14:paraId="5FB79B02" w14:textId="77777777" w:rsidR="00125B90" w:rsidRPr="005833AD" w:rsidRDefault="00125B90" w:rsidP="00125B90">
      <w:pPr>
        <w:pStyle w:val="a3"/>
        <w:tabs>
          <w:tab w:val="left" w:pos="426"/>
        </w:tabs>
        <w:ind w:left="0"/>
        <w:jc w:val="right"/>
        <w:rPr>
          <w:sz w:val="26"/>
          <w:szCs w:val="26"/>
        </w:rPr>
      </w:pPr>
      <w:r w:rsidRPr="005833AD">
        <w:rPr>
          <w:sz w:val="26"/>
          <w:szCs w:val="26"/>
        </w:rPr>
        <w:t>Глава муниципального округа Ломоносовский</w:t>
      </w:r>
    </w:p>
    <w:p w14:paraId="21C28288" w14:textId="77777777" w:rsidR="00125B90" w:rsidRPr="005833AD" w:rsidRDefault="00125B90" w:rsidP="00125B90">
      <w:pPr>
        <w:ind w:right="-1"/>
        <w:jc w:val="right"/>
        <w:rPr>
          <w:sz w:val="26"/>
          <w:szCs w:val="26"/>
        </w:rPr>
      </w:pPr>
      <w:r w:rsidRPr="005833AD">
        <w:rPr>
          <w:sz w:val="26"/>
          <w:szCs w:val="26"/>
        </w:rPr>
        <w:t>Юлия Владимировна Куземина</w:t>
      </w:r>
    </w:p>
    <w:p w14:paraId="79BD9D18" w14:textId="77777777" w:rsidR="009934B9" w:rsidRPr="005833AD" w:rsidRDefault="009934B9" w:rsidP="009934B9">
      <w:pPr>
        <w:tabs>
          <w:tab w:val="left" w:pos="4395"/>
        </w:tabs>
        <w:autoSpaceDE w:val="0"/>
        <w:autoSpaceDN w:val="0"/>
        <w:adjustRightInd w:val="0"/>
        <w:ind w:right="-1"/>
        <w:jc w:val="right"/>
        <w:rPr>
          <w:bCs/>
          <w:sz w:val="16"/>
          <w:szCs w:val="16"/>
        </w:rPr>
      </w:pPr>
    </w:p>
    <w:p w14:paraId="71E7A1F3" w14:textId="35790B34" w:rsidR="00991D53" w:rsidRPr="005833AD" w:rsidRDefault="00991D53" w:rsidP="00991D53">
      <w:pPr>
        <w:ind w:right="-1"/>
        <w:jc w:val="both"/>
        <w:rPr>
          <w:bCs/>
          <w:sz w:val="26"/>
          <w:szCs w:val="26"/>
        </w:rPr>
      </w:pPr>
      <w:r w:rsidRPr="005833AD">
        <w:rPr>
          <w:bCs/>
          <w:sz w:val="26"/>
          <w:szCs w:val="26"/>
        </w:rPr>
        <w:t xml:space="preserve">6. </w:t>
      </w:r>
      <w:r w:rsidRPr="005833AD">
        <w:rPr>
          <w:bCs/>
          <w:sz w:val="26"/>
          <w:szCs w:val="26"/>
        </w:rPr>
        <w:t>О проекте изменения схемы размещения нестационарных торговых объектов на территории Ломоносовского района города Москвы</w:t>
      </w:r>
      <w:r w:rsidRPr="005833AD">
        <w:rPr>
          <w:bCs/>
          <w:sz w:val="26"/>
          <w:szCs w:val="26"/>
        </w:rPr>
        <w:t xml:space="preserve">. </w:t>
      </w:r>
    </w:p>
    <w:p w14:paraId="55FB5F1F" w14:textId="77777777" w:rsidR="00991D53" w:rsidRPr="005833AD" w:rsidRDefault="00991D53" w:rsidP="00991D53">
      <w:pPr>
        <w:tabs>
          <w:tab w:val="left" w:pos="4395"/>
        </w:tabs>
        <w:autoSpaceDE w:val="0"/>
        <w:autoSpaceDN w:val="0"/>
        <w:adjustRightInd w:val="0"/>
        <w:ind w:right="-1"/>
        <w:jc w:val="right"/>
        <w:rPr>
          <w:bCs/>
          <w:sz w:val="26"/>
          <w:szCs w:val="26"/>
        </w:rPr>
      </w:pPr>
      <w:r w:rsidRPr="005833AD">
        <w:rPr>
          <w:bCs/>
          <w:sz w:val="26"/>
          <w:szCs w:val="26"/>
        </w:rPr>
        <w:t xml:space="preserve">Докладчик: </w:t>
      </w:r>
    </w:p>
    <w:p w14:paraId="277D168F" w14:textId="77777777" w:rsidR="00991D53" w:rsidRPr="005833AD" w:rsidRDefault="00991D53" w:rsidP="00991D53">
      <w:pPr>
        <w:pStyle w:val="a3"/>
        <w:tabs>
          <w:tab w:val="left" w:pos="426"/>
        </w:tabs>
        <w:ind w:left="0"/>
        <w:jc w:val="right"/>
        <w:rPr>
          <w:sz w:val="26"/>
          <w:szCs w:val="26"/>
        </w:rPr>
      </w:pPr>
      <w:r w:rsidRPr="005833AD">
        <w:rPr>
          <w:sz w:val="26"/>
          <w:szCs w:val="26"/>
        </w:rPr>
        <w:t>Глава муниципального округа Ломоносовский</w:t>
      </w:r>
    </w:p>
    <w:p w14:paraId="04D72DD1" w14:textId="77777777" w:rsidR="00991D53" w:rsidRPr="005833AD" w:rsidRDefault="00991D53" w:rsidP="00991D53">
      <w:pPr>
        <w:ind w:right="-1"/>
        <w:jc w:val="right"/>
        <w:rPr>
          <w:sz w:val="26"/>
          <w:szCs w:val="26"/>
        </w:rPr>
      </w:pPr>
      <w:r w:rsidRPr="005833AD">
        <w:rPr>
          <w:sz w:val="26"/>
          <w:szCs w:val="26"/>
        </w:rPr>
        <w:t>Юлия Владимировна Куземина</w:t>
      </w:r>
    </w:p>
    <w:p w14:paraId="285A2F03" w14:textId="318254C8" w:rsidR="00125B90" w:rsidRPr="005833AD" w:rsidRDefault="00991D53" w:rsidP="00991D53">
      <w:pPr>
        <w:ind w:right="-1"/>
        <w:jc w:val="both"/>
        <w:rPr>
          <w:bCs/>
          <w:sz w:val="26"/>
          <w:szCs w:val="26"/>
        </w:rPr>
      </w:pPr>
      <w:r w:rsidRPr="005833AD">
        <w:rPr>
          <w:bCs/>
          <w:sz w:val="26"/>
          <w:szCs w:val="26"/>
        </w:rPr>
        <w:t>7. Разное.</w:t>
      </w:r>
    </w:p>
    <w:p w14:paraId="38DE0C87" w14:textId="77777777" w:rsidR="00125B90" w:rsidRPr="005833AD" w:rsidRDefault="00125B90" w:rsidP="00991D53">
      <w:pPr>
        <w:ind w:right="-1"/>
        <w:jc w:val="both"/>
        <w:rPr>
          <w:bCs/>
          <w:sz w:val="26"/>
          <w:szCs w:val="26"/>
        </w:rPr>
      </w:pPr>
    </w:p>
    <w:p w14:paraId="3B2C9611" w14:textId="26CA45A2" w:rsidR="00F85684" w:rsidRPr="005833AD" w:rsidRDefault="00F85684" w:rsidP="00F85684">
      <w:pPr>
        <w:rPr>
          <w:b/>
          <w:sz w:val="26"/>
          <w:szCs w:val="26"/>
        </w:rPr>
      </w:pPr>
      <w:r w:rsidRPr="005833AD">
        <w:rPr>
          <w:b/>
          <w:sz w:val="26"/>
          <w:szCs w:val="26"/>
        </w:rPr>
        <w:t xml:space="preserve">Глава муниципального округа </w:t>
      </w:r>
    </w:p>
    <w:p w14:paraId="3885D421" w14:textId="77777777" w:rsidR="00F85684" w:rsidRPr="005833AD" w:rsidRDefault="00F85684" w:rsidP="005833AD">
      <w:pPr>
        <w:ind w:left="-142" w:firstLine="142"/>
        <w:rPr>
          <w:b/>
          <w:sz w:val="26"/>
          <w:szCs w:val="26"/>
        </w:rPr>
      </w:pPr>
      <w:r w:rsidRPr="005833AD">
        <w:rPr>
          <w:b/>
          <w:sz w:val="26"/>
          <w:szCs w:val="26"/>
        </w:rPr>
        <w:t xml:space="preserve">Ломоносовский </w:t>
      </w:r>
      <w:r w:rsidRPr="005833AD">
        <w:rPr>
          <w:b/>
          <w:sz w:val="26"/>
          <w:szCs w:val="26"/>
        </w:rPr>
        <w:tab/>
      </w:r>
      <w:r w:rsidRPr="005833AD">
        <w:rPr>
          <w:b/>
          <w:sz w:val="26"/>
          <w:szCs w:val="26"/>
        </w:rPr>
        <w:tab/>
      </w:r>
      <w:r w:rsidRPr="005833AD">
        <w:rPr>
          <w:b/>
          <w:sz w:val="26"/>
          <w:szCs w:val="26"/>
        </w:rPr>
        <w:tab/>
      </w:r>
      <w:r w:rsidRPr="005833AD">
        <w:rPr>
          <w:b/>
          <w:sz w:val="26"/>
          <w:szCs w:val="26"/>
        </w:rPr>
        <w:tab/>
      </w:r>
      <w:r w:rsidRPr="005833AD">
        <w:rPr>
          <w:b/>
          <w:sz w:val="26"/>
          <w:szCs w:val="26"/>
        </w:rPr>
        <w:tab/>
      </w:r>
      <w:r w:rsidRPr="005833AD">
        <w:rPr>
          <w:b/>
          <w:sz w:val="26"/>
          <w:szCs w:val="26"/>
        </w:rPr>
        <w:tab/>
      </w:r>
      <w:r w:rsidRPr="005833AD">
        <w:rPr>
          <w:b/>
          <w:sz w:val="26"/>
          <w:szCs w:val="26"/>
        </w:rPr>
        <w:tab/>
      </w:r>
      <w:r w:rsidRPr="005833AD">
        <w:rPr>
          <w:b/>
          <w:sz w:val="26"/>
          <w:szCs w:val="26"/>
        </w:rPr>
        <w:tab/>
        <w:t>Ю.В. Куземина</w:t>
      </w:r>
    </w:p>
    <w:sectPr w:rsidR="00F85684" w:rsidRPr="005833AD" w:rsidSect="005833AD">
      <w:pgSz w:w="11906" w:h="16838"/>
      <w:pgMar w:top="851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4650B5"/>
    <w:multiLevelType w:val="hybridMultilevel"/>
    <w:tmpl w:val="5BB24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56452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A50"/>
    <w:rsid w:val="00125B90"/>
    <w:rsid w:val="00177F36"/>
    <w:rsid w:val="001D4A50"/>
    <w:rsid w:val="00253662"/>
    <w:rsid w:val="005833AD"/>
    <w:rsid w:val="00640836"/>
    <w:rsid w:val="00806989"/>
    <w:rsid w:val="008D1255"/>
    <w:rsid w:val="00991D53"/>
    <w:rsid w:val="009934B9"/>
    <w:rsid w:val="00A00682"/>
    <w:rsid w:val="00BF53D8"/>
    <w:rsid w:val="00D318D9"/>
    <w:rsid w:val="00F85684"/>
    <w:rsid w:val="00FD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4F4AC"/>
  <w15:chartTrackingRefBased/>
  <w15:docId w15:val="{53036FFA-13FA-4B89-A1A7-3F6FA9889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4A5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D4A50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26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Епифанова</dc:creator>
  <cp:keywords/>
  <dc:description/>
  <cp:lastModifiedBy>Светлана Епифанова</cp:lastModifiedBy>
  <cp:revision>13</cp:revision>
  <dcterms:created xsi:type="dcterms:W3CDTF">2023-11-01T07:58:00Z</dcterms:created>
  <dcterms:modified xsi:type="dcterms:W3CDTF">2023-11-02T05:36:00Z</dcterms:modified>
</cp:coreProperties>
</file>