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42E" w14:textId="77777777" w:rsidR="00F30562" w:rsidRPr="00F43892" w:rsidRDefault="00F30562" w:rsidP="00F30562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 w:rsidRPr="00F43892"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14:paraId="7FFC0F22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3DD972C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6FD245C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>ЛОМОНОСОВСКИЙ</w:t>
      </w:r>
    </w:p>
    <w:p w14:paraId="1868D22A" w14:textId="77777777" w:rsidR="00F30562" w:rsidRPr="00F43892" w:rsidRDefault="00F30562" w:rsidP="00F30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534896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E146639" w14:textId="77777777" w:rsidR="00F30562" w:rsidRPr="00F43892" w:rsidRDefault="00F30562" w:rsidP="00F30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FA2A0B3" w14:textId="5B537A7D" w:rsidR="00F30562" w:rsidRPr="00F43892" w:rsidRDefault="00F30562" w:rsidP="00F30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3892">
        <w:rPr>
          <w:rFonts w:ascii="Times New Roman" w:hAnsi="Times New Roman"/>
          <w:b/>
          <w:sz w:val="28"/>
          <w:szCs w:val="28"/>
          <w:u w:val="single"/>
        </w:rPr>
        <w:t>19 сентября 2023 года   № 24/1</w:t>
      </w:r>
    </w:p>
    <w:p w14:paraId="4CFBE6F1" w14:textId="77777777" w:rsidR="00F30562" w:rsidRPr="00F43892" w:rsidRDefault="00F30562" w:rsidP="00F3056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6D78563" w14:textId="2D5B1157" w:rsidR="00F30562" w:rsidRPr="00732050" w:rsidRDefault="00F30562" w:rsidP="00F30562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 w:rsidRPr="00732050">
        <w:rPr>
          <w:rFonts w:ascii="Times New Roman" w:hAnsi="Times New Roman"/>
          <w:b/>
          <w:sz w:val="24"/>
          <w:szCs w:val="24"/>
        </w:rPr>
        <w:t xml:space="preserve">О </w:t>
      </w:r>
      <w:r w:rsidRPr="00732050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732050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73205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2050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45251F00" w14:textId="77777777" w:rsidR="00F30562" w:rsidRPr="00F43892" w:rsidRDefault="00F30562" w:rsidP="00F3056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231C8A" w14:textId="2EF1C181" w:rsidR="00F30562" w:rsidRPr="00F43892" w:rsidRDefault="00F30562" w:rsidP="00F3056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="00593C77" w:rsidRPr="00F43892">
        <w:rPr>
          <w:rFonts w:ascii="Times New Roman" w:hAnsi="Times New Roman" w:cs="Times New Roman"/>
          <w:b w:val="0"/>
          <w:sz w:val="28"/>
          <w:szCs w:val="28"/>
        </w:rPr>
        <w:t xml:space="preserve">13 сентября </w:t>
      </w: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2023 года </w:t>
      </w:r>
      <w:r w:rsidR="00593C77" w:rsidRPr="00F43892">
        <w:rPr>
          <w:rFonts w:ascii="Times New Roman" w:hAnsi="Times New Roman" w:cs="Times New Roman"/>
          <w:b w:val="0"/>
          <w:sz w:val="28"/>
          <w:szCs w:val="28"/>
        </w:rPr>
        <w:t xml:space="preserve">№ ЛО-22-56/3 </w:t>
      </w: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(входящий № </w:t>
      </w:r>
      <w:r w:rsidR="00593C77" w:rsidRPr="00F43892">
        <w:rPr>
          <w:rFonts w:ascii="Times New Roman" w:hAnsi="Times New Roman" w:cs="Times New Roman"/>
          <w:b w:val="0"/>
          <w:sz w:val="28"/>
          <w:szCs w:val="28"/>
        </w:rPr>
        <w:t>02-10-284/23</w:t>
      </w: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93C77" w:rsidRPr="00F43892">
        <w:rPr>
          <w:rFonts w:ascii="Times New Roman" w:hAnsi="Times New Roman" w:cs="Times New Roman"/>
          <w:b w:val="0"/>
          <w:sz w:val="28"/>
          <w:szCs w:val="28"/>
        </w:rPr>
        <w:t xml:space="preserve">13 сентября </w:t>
      </w: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2023 года) </w:t>
      </w:r>
      <w:r w:rsidRPr="00F43892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F438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2A0AB64C" w14:textId="02927B3E" w:rsidR="00F30562" w:rsidRPr="00F43892" w:rsidRDefault="00F30562" w:rsidP="00F30562">
      <w:pPr>
        <w:pStyle w:val="a3"/>
        <w:numPr>
          <w:ilvl w:val="0"/>
          <w:numId w:val="1"/>
        </w:numPr>
        <w:ind w:left="0" w:firstLine="709"/>
      </w:pPr>
      <w:r w:rsidRPr="00F43892">
        <w:t xml:space="preserve">Согласовать ежеквартальный </w:t>
      </w:r>
      <w:r w:rsidRPr="00F43892">
        <w:rPr>
          <w:bCs/>
        </w:rPr>
        <w:t>сводный районный календарный</w:t>
      </w:r>
      <w:r w:rsidRPr="00F43892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43892">
        <w:rPr>
          <w:lang w:val="en-US"/>
        </w:rPr>
        <w:t>IV</w:t>
      </w:r>
      <w:r w:rsidRPr="00F43892">
        <w:t xml:space="preserve"> квартал 2023 года (приложение).</w:t>
      </w:r>
    </w:p>
    <w:p w14:paraId="7800451E" w14:textId="77777777" w:rsidR="00F30562" w:rsidRPr="00F43892" w:rsidRDefault="00F30562" w:rsidP="00F30562">
      <w:pPr>
        <w:pStyle w:val="a3"/>
        <w:numPr>
          <w:ilvl w:val="0"/>
          <w:numId w:val="1"/>
        </w:numPr>
        <w:ind w:left="0" w:firstLine="709"/>
      </w:pPr>
      <w:r w:rsidRPr="00F43892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F43892">
        <w:rPr>
          <w:lang w:eastAsia="en-US"/>
        </w:rPr>
        <w:t>в течение 3 рабочих дней после принятия настоящего решения</w:t>
      </w:r>
      <w:r w:rsidRPr="00F43892">
        <w:t xml:space="preserve">. </w:t>
      </w:r>
    </w:p>
    <w:p w14:paraId="3D6882FD" w14:textId="77777777" w:rsidR="00F30562" w:rsidRPr="00F43892" w:rsidRDefault="00F30562" w:rsidP="00F30562">
      <w:pPr>
        <w:pStyle w:val="a3"/>
        <w:numPr>
          <w:ilvl w:val="0"/>
          <w:numId w:val="1"/>
        </w:numPr>
        <w:ind w:left="0" w:firstLine="709"/>
      </w:pPr>
      <w:r w:rsidRPr="00F43892">
        <w:t>Опубликовать настоящее решение в бюллетене «Московский муниципальный вестник».</w:t>
      </w:r>
    </w:p>
    <w:p w14:paraId="6D75FDBF" w14:textId="77777777" w:rsidR="00F30562" w:rsidRPr="00F43892" w:rsidRDefault="00F30562" w:rsidP="00F30562">
      <w:pPr>
        <w:pStyle w:val="a3"/>
        <w:numPr>
          <w:ilvl w:val="0"/>
          <w:numId w:val="1"/>
        </w:numPr>
        <w:ind w:left="0" w:firstLine="709"/>
      </w:pPr>
      <w:bookmarkStart w:id="0" w:name="_Toc363472312"/>
      <w:r w:rsidRPr="00F43892">
        <w:t xml:space="preserve">Контроль за выполнением настоящего решения возложить на главу муниципального округа </w:t>
      </w:r>
      <w:bookmarkEnd w:id="0"/>
      <w:r w:rsidRPr="00F43892">
        <w:t>Ломоносовский Куземину Ю.В.</w:t>
      </w:r>
    </w:p>
    <w:p w14:paraId="6294806C" w14:textId="77777777" w:rsidR="00F30562" w:rsidRPr="00F43892" w:rsidRDefault="00F30562" w:rsidP="00F305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0F88C5" w14:textId="77777777" w:rsidR="00F30562" w:rsidRPr="00F43892" w:rsidRDefault="00F30562" w:rsidP="00F30562">
      <w:pPr>
        <w:spacing w:after="0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CFEF017" w14:textId="77777777" w:rsidR="00F30562" w:rsidRPr="00F43892" w:rsidRDefault="00F30562" w:rsidP="00F30562">
      <w:pPr>
        <w:spacing w:after="0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F43892">
        <w:rPr>
          <w:rFonts w:ascii="Times New Roman" w:hAnsi="Times New Roman"/>
          <w:b/>
          <w:sz w:val="28"/>
          <w:szCs w:val="28"/>
        </w:rPr>
        <w:tab/>
      </w:r>
      <w:r w:rsidRPr="00F43892">
        <w:rPr>
          <w:rFonts w:ascii="Times New Roman" w:hAnsi="Times New Roman"/>
          <w:b/>
          <w:sz w:val="28"/>
          <w:szCs w:val="28"/>
        </w:rPr>
        <w:tab/>
      </w:r>
      <w:r w:rsidRPr="00F43892">
        <w:rPr>
          <w:rFonts w:ascii="Times New Roman" w:hAnsi="Times New Roman"/>
          <w:b/>
          <w:sz w:val="28"/>
          <w:szCs w:val="28"/>
        </w:rPr>
        <w:tab/>
      </w:r>
      <w:r w:rsidRPr="00F43892">
        <w:rPr>
          <w:rFonts w:ascii="Times New Roman" w:hAnsi="Times New Roman"/>
          <w:b/>
          <w:sz w:val="28"/>
          <w:szCs w:val="28"/>
        </w:rPr>
        <w:tab/>
      </w:r>
      <w:r w:rsidRPr="00F4389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43892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B4D8C60" w14:textId="77777777" w:rsidR="00F30562" w:rsidRPr="00F43892" w:rsidRDefault="00F30562" w:rsidP="00F30562">
      <w:pPr>
        <w:rPr>
          <w:rFonts w:ascii="Times New Roman" w:hAnsi="Times New Roman"/>
          <w:b/>
          <w:sz w:val="28"/>
          <w:szCs w:val="28"/>
        </w:rPr>
      </w:pPr>
    </w:p>
    <w:p w14:paraId="190F3FE7" w14:textId="77777777" w:rsidR="00F30562" w:rsidRPr="00F43892" w:rsidRDefault="00F30562" w:rsidP="00F30562">
      <w:pPr>
        <w:rPr>
          <w:rFonts w:ascii="Times New Roman" w:hAnsi="Times New Roman"/>
          <w:b/>
          <w:sz w:val="28"/>
          <w:szCs w:val="28"/>
        </w:rPr>
      </w:pPr>
    </w:p>
    <w:p w14:paraId="791352A9" w14:textId="77777777" w:rsidR="00F30562" w:rsidRPr="00F43892" w:rsidRDefault="00F30562" w:rsidP="00F30562">
      <w:pPr>
        <w:rPr>
          <w:rFonts w:ascii="Times New Roman" w:hAnsi="Times New Roman"/>
          <w:b/>
          <w:sz w:val="28"/>
          <w:szCs w:val="28"/>
        </w:rPr>
        <w:sectPr w:rsidR="00F30562" w:rsidRPr="00F43892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7557241D" w14:textId="77777777" w:rsidR="00F30562" w:rsidRPr="00AB1F4C" w:rsidRDefault="00F30562" w:rsidP="00F3056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2B115D27" w14:textId="77777777" w:rsidR="00F30562" w:rsidRPr="00AB1F4C" w:rsidRDefault="00F30562" w:rsidP="00F3056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542F7B4E" w14:textId="77777777" w:rsidR="00F30562" w:rsidRPr="00AB1F4C" w:rsidRDefault="00F30562" w:rsidP="00F3056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AB1F4C">
        <w:rPr>
          <w:rFonts w:ascii="Times New Roman" w:hAnsi="Times New Roman"/>
          <w:b/>
          <w:sz w:val="24"/>
          <w:szCs w:val="24"/>
        </w:rPr>
        <w:t xml:space="preserve"> </w:t>
      </w:r>
      <w:r w:rsidRPr="00AB1F4C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3C9A4CE2" w14:textId="7C200167" w:rsidR="00F30562" w:rsidRPr="00F43892" w:rsidRDefault="00F30562" w:rsidP="00F30562">
      <w:pPr>
        <w:spacing w:after="0" w:line="240" w:lineRule="atLeast"/>
        <w:ind w:left="10632" w:right="-595"/>
        <w:rPr>
          <w:rFonts w:ascii="Times New Roman" w:hAnsi="Times New Roman"/>
          <w:bCs/>
          <w:sz w:val="28"/>
          <w:szCs w:val="28"/>
        </w:rPr>
      </w:pPr>
      <w:r w:rsidRPr="00AB1F4C">
        <w:rPr>
          <w:rFonts w:ascii="Times New Roman" w:hAnsi="Times New Roman"/>
          <w:bCs/>
          <w:sz w:val="24"/>
          <w:szCs w:val="24"/>
        </w:rPr>
        <w:t>от 19 сентября 2023 года №</w:t>
      </w:r>
      <w:r w:rsidRPr="00F43892">
        <w:rPr>
          <w:rFonts w:ascii="Times New Roman" w:hAnsi="Times New Roman"/>
          <w:bCs/>
          <w:sz w:val="28"/>
          <w:szCs w:val="28"/>
        </w:rPr>
        <w:t xml:space="preserve"> </w:t>
      </w:r>
      <w:r w:rsidRPr="00294BB2">
        <w:rPr>
          <w:rFonts w:ascii="Times New Roman" w:hAnsi="Times New Roman"/>
          <w:bCs/>
          <w:sz w:val="24"/>
          <w:szCs w:val="24"/>
        </w:rPr>
        <w:t>24/1</w:t>
      </w:r>
    </w:p>
    <w:p w14:paraId="06844303" w14:textId="77777777" w:rsidR="00F30562" w:rsidRPr="00F43892" w:rsidRDefault="00F30562" w:rsidP="00F30562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1B0B7374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 xml:space="preserve">Ежеквартальный сводный районный календарный план по досуговой, </w:t>
      </w:r>
    </w:p>
    <w:p w14:paraId="2158E6CF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социально-воспитательной, физкультурно-оздоровительной</w:t>
      </w:r>
    </w:p>
    <w:p w14:paraId="6A9B597B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64C4AC0F" w14:textId="63A4F9F4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F4389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43892">
        <w:rPr>
          <w:rFonts w:ascii="Times New Roman" w:hAnsi="Times New Roman"/>
          <w:b/>
          <w:bCs/>
          <w:sz w:val="28"/>
          <w:szCs w:val="28"/>
        </w:rPr>
        <w:t xml:space="preserve"> квартал 2023 года</w:t>
      </w:r>
    </w:p>
    <w:p w14:paraId="68099643" w14:textId="77777777" w:rsidR="00F30562" w:rsidRPr="00F43892" w:rsidRDefault="00F30562" w:rsidP="00F305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9"/>
        <w:gridCol w:w="2015"/>
        <w:gridCol w:w="4023"/>
        <w:gridCol w:w="2648"/>
      </w:tblGrid>
      <w:tr w:rsidR="00F43892" w:rsidRPr="00F43892" w14:paraId="498F4FED" w14:textId="77777777" w:rsidTr="0098548E">
        <w:trPr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4ED7B15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vAlign w:val="center"/>
          </w:tcPr>
          <w:p w14:paraId="43BC590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14:paraId="2BAF973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0A48EBA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84406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2EA6884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45C5F63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568446B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2B99E267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F43892" w:rsidRPr="00F43892" w14:paraId="28F87DE8" w14:textId="77777777" w:rsidTr="006D3AED">
        <w:trPr>
          <w:trHeight w:val="110"/>
          <w:jc w:val="center"/>
        </w:trPr>
        <w:tc>
          <w:tcPr>
            <w:tcW w:w="5000" w:type="pct"/>
            <w:gridSpan w:val="5"/>
            <w:vAlign w:val="center"/>
          </w:tcPr>
          <w:p w14:paraId="19FA0E04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892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F43892" w:rsidRPr="00F43892" w14:paraId="1BA7C71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6002E793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A7AD86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рисунка "Тургеневский дуб" с последующей публикацией в социальных сетях</w:t>
            </w:r>
          </w:p>
        </w:tc>
        <w:tc>
          <w:tcPr>
            <w:tcW w:w="665" w:type="pct"/>
            <w:vAlign w:val="center"/>
          </w:tcPr>
          <w:p w14:paraId="05CBE34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01.10-09.10.2023</w:t>
            </w:r>
          </w:p>
        </w:tc>
        <w:tc>
          <w:tcPr>
            <w:tcW w:w="1328" w:type="pct"/>
            <w:vAlign w:val="center"/>
          </w:tcPr>
          <w:p w14:paraId="79D9B1D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«Подснежник»,</w:t>
            </w:r>
          </w:p>
          <w:p w14:paraId="2F8869A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Крупской, д. 4, к 3</w:t>
            </w:r>
          </w:p>
        </w:tc>
        <w:tc>
          <w:tcPr>
            <w:tcW w:w="874" w:type="pct"/>
            <w:vAlign w:val="center"/>
          </w:tcPr>
          <w:p w14:paraId="1F4A493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7FE8A8F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7B05ED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E8E1E8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D35814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Спектакль театра «Вернадского, 13» </w:t>
            </w:r>
          </w:p>
          <w:p w14:paraId="08AD33A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«По щучьему велению</w:t>
            </w:r>
            <w:proofErr w:type="gramStart"/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… »</w:t>
            </w:r>
            <w:proofErr w:type="gramEnd"/>
          </w:p>
        </w:tc>
        <w:tc>
          <w:tcPr>
            <w:tcW w:w="665" w:type="pct"/>
            <w:vAlign w:val="center"/>
          </w:tcPr>
          <w:p w14:paraId="77A40DD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</w:tc>
        <w:tc>
          <w:tcPr>
            <w:tcW w:w="1328" w:type="pct"/>
            <w:vAlign w:val="center"/>
          </w:tcPr>
          <w:p w14:paraId="6BB418C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728115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572F131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3FC78B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64CBB63F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43283AB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0F207B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Мастер-класс "День Арбуза"</w:t>
            </w:r>
          </w:p>
        </w:tc>
        <w:tc>
          <w:tcPr>
            <w:tcW w:w="665" w:type="pct"/>
            <w:vAlign w:val="center"/>
          </w:tcPr>
          <w:p w14:paraId="501FEEF2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14:paraId="741E9B7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328" w:type="pct"/>
            <w:vAlign w:val="center"/>
          </w:tcPr>
          <w:p w14:paraId="553F377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753FA73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25FF0B2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Шляхтина М.В.</w:t>
            </w:r>
          </w:p>
          <w:p w14:paraId="445AA72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693FEBFC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61B6D5E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53FB13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бои по боксу</w:t>
            </w:r>
          </w:p>
        </w:tc>
        <w:tc>
          <w:tcPr>
            <w:tcW w:w="665" w:type="pct"/>
            <w:vAlign w:val="center"/>
          </w:tcPr>
          <w:p w14:paraId="477EBE22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1328" w:type="pct"/>
            <w:vAlign w:val="center"/>
          </w:tcPr>
          <w:p w14:paraId="645103C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130BCD6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6D4B56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7DA43DA0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44D0BE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ACE38D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шашкам, посвященный Дню пожилого человека</w:t>
            </w:r>
          </w:p>
        </w:tc>
        <w:tc>
          <w:tcPr>
            <w:tcW w:w="665" w:type="pct"/>
            <w:vAlign w:val="center"/>
          </w:tcPr>
          <w:p w14:paraId="44686CF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1328" w:type="pct"/>
            <w:vAlign w:val="center"/>
          </w:tcPr>
          <w:p w14:paraId="75295B8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«Светоч», Ленинский пр-т, 85</w:t>
            </w:r>
          </w:p>
        </w:tc>
        <w:tc>
          <w:tcPr>
            <w:tcW w:w="874" w:type="pct"/>
            <w:vAlign w:val="center"/>
          </w:tcPr>
          <w:p w14:paraId="4EA855E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Бурченкова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М.К.</w:t>
            </w:r>
            <w:proofErr w:type="gramEnd"/>
          </w:p>
          <w:p w14:paraId="2AF46A7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59AC1BC1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20DD156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C8A775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«Белоснежка и семь гномов»</w:t>
            </w:r>
          </w:p>
        </w:tc>
        <w:tc>
          <w:tcPr>
            <w:tcW w:w="665" w:type="pct"/>
            <w:vAlign w:val="center"/>
          </w:tcPr>
          <w:p w14:paraId="47103E0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</w:tc>
        <w:tc>
          <w:tcPr>
            <w:tcW w:w="1328" w:type="pct"/>
            <w:vAlign w:val="center"/>
          </w:tcPr>
          <w:p w14:paraId="5528B06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504C7D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373948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341661A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7FE1797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AB192C8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958CA1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настольному теннису "Пусть осень жизни будет золотой"</w:t>
            </w:r>
          </w:p>
        </w:tc>
        <w:tc>
          <w:tcPr>
            <w:tcW w:w="665" w:type="pct"/>
            <w:vAlign w:val="center"/>
          </w:tcPr>
          <w:p w14:paraId="6E4CA59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</w:tc>
        <w:tc>
          <w:tcPr>
            <w:tcW w:w="1328" w:type="pct"/>
            <w:vAlign w:val="center"/>
          </w:tcPr>
          <w:p w14:paraId="0D7AAE7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"Открытие", ул. Архитектора Власова, 8</w:t>
            </w:r>
          </w:p>
        </w:tc>
        <w:tc>
          <w:tcPr>
            <w:tcW w:w="874" w:type="pct"/>
            <w:vAlign w:val="center"/>
          </w:tcPr>
          <w:p w14:paraId="3684B04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Симоновский С.Л.</w:t>
            </w:r>
          </w:p>
          <w:p w14:paraId="1B6B567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171F8E15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7FE6ADC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656211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«Чудесное путешествие Нильса с дикими гусями»</w:t>
            </w:r>
          </w:p>
        </w:tc>
        <w:tc>
          <w:tcPr>
            <w:tcW w:w="665" w:type="pct"/>
            <w:vAlign w:val="center"/>
          </w:tcPr>
          <w:p w14:paraId="714108E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</w:tc>
        <w:tc>
          <w:tcPr>
            <w:tcW w:w="1328" w:type="pct"/>
            <w:vAlign w:val="center"/>
          </w:tcPr>
          <w:p w14:paraId="6700A9E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F826D6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9AC505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29271A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35FD5548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09A70C1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FE46DA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Выставка-конкурс детских работ "Вертикаль"</w:t>
            </w:r>
          </w:p>
        </w:tc>
        <w:tc>
          <w:tcPr>
            <w:tcW w:w="665" w:type="pct"/>
            <w:vAlign w:val="center"/>
          </w:tcPr>
          <w:p w14:paraId="694ED1AA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09.10-09.11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>. 2023</w:t>
            </w:r>
          </w:p>
        </w:tc>
        <w:tc>
          <w:tcPr>
            <w:tcW w:w="1328" w:type="pct"/>
            <w:vAlign w:val="center"/>
          </w:tcPr>
          <w:p w14:paraId="0FCE639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"Подснежник", ул. Крупской, д.4, к.3</w:t>
            </w:r>
          </w:p>
        </w:tc>
        <w:tc>
          <w:tcPr>
            <w:tcW w:w="874" w:type="pct"/>
            <w:vAlign w:val="center"/>
          </w:tcPr>
          <w:p w14:paraId="7BCF62D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5E1064F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5C106275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2BD7BEE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A482BF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арт-объекта "Цирк".</w:t>
            </w:r>
          </w:p>
        </w:tc>
        <w:tc>
          <w:tcPr>
            <w:tcW w:w="665" w:type="pct"/>
            <w:vAlign w:val="center"/>
          </w:tcPr>
          <w:p w14:paraId="4DCB2F51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10.10-24.10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>. 2023</w:t>
            </w:r>
          </w:p>
        </w:tc>
        <w:tc>
          <w:tcPr>
            <w:tcW w:w="1328" w:type="pct"/>
            <w:vAlign w:val="center"/>
          </w:tcPr>
          <w:p w14:paraId="06E3240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"Подснежник", ул. Крупской, д.4, к.3</w:t>
            </w:r>
          </w:p>
        </w:tc>
        <w:tc>
          <w:tcPr>
            <w:tcW w:w="874" w:type="pct"/>
            <w:vAlign w:val="center"/>
          </w:tcPr>
          <w:p w14:paraId="52EAB03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1077B96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7A1D0B07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B9E0BA0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930F34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районная тренировка по футболу</w:t>
            </w:r>
          </w:p>
        </w:tc>
        <w:tc>
          <w:tcPr>
            <w:tcW w:w="665" w:type="pct"/>
            <w:vAlign w:val="center"/>
          </w:tcPr>
          <w:p w14:paraId="65F107D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1328" w:type="pct"/>
            <w:vAlign w:val="center"/>
          </w:tcPr>
          <w:p w14:paraId="6AC5927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Спортивная площадка, ул. Марии Ульяновой, 5а</w:t>
            </w:r>
          </w:p>
        </w:tc>
        <w:tc>
          <w:tcPr>
            <w:tcW w:w="874" w:type="pct"/>
            <w:vAlign w:val="center"/>
          </w:tcPr>
          <w:p w14:paraId="38920D7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Кулагин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С.А.</w:t>
            </w:r>
            <w:proofErr w:type="gramEnd"/>
          </w:p>
          <w:p w14:paraId="561B8DD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77ECF901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473D05E7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B183A3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шахматам "Мой спортивный район"</w:t>
            </w:r>
          </w:p>
        </w:tc>
        <w:tc>
          <w:tcPr>
            <w:tcW w:w="665" w:type="pct"/>
            <w:vAlign w:val="center"/>
          </w:tcPr>
          <w:p w14:paraId="3B7E653D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1328" w:type="pct"/>
            <w:vAlign w:val="center"/>
          </w:tcPr>
          <w:p w14:paraId="7AFEA86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168F700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17CA8DA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Рыжов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50A8D47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BE4C375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91998A4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601C06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районные соревнования по русскому жиму</w:t>
            </w:r>
          </w:p>
        </w:tc>
        <w:tc>
          <w:tcPr>
            <w:tcW w:w="665" w:type="pct"/>
            <w:vAlign w:val="center"/>
          </w:tcPr>
          <w:p w14:paraId="4C3E9CF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1328" w:type="pct"/>
            <w:vAlign w:val="center"/>
          </w:tcPr>
          <w:p w14:paraId="1919558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"Лидер", Ленинский пр-т, 89</w:t>
            </w:r>
          </w:p>
        </w:tc>
        <w:tc>
          <w:tcPr>
            <w:tcW w:w="874" w:type="pct"/>
            <w:vAlign w:val="center"/>
          </w:tcPr>
          <w:p w14:paraId="7BF2D7A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Минаев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E4944E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08276ADD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222B372C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EF05A6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«У ковчега в восемь» по пьесе У.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Хуба</w:t>
            </w:r>
            <w:proofErr w:type="spellEnd"/>
          </w:p>
        </w:tc>
        <w:tc>
          <w:tcPr>
            <w:tcW w:w="665" w:type="pct"/>
            <w:vAlign w:val="center"/>
          </w:tcPr>
          <w:p w14:paraId="15C88C24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1328" w:type="pct"/>
            <w:vAlign w:val="center"/>
          </w:tcPr>
          <w:p w14:paraId="49B5047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407821D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5BB7172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A015D5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416772D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38AE0CA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F43892" w:rsidRPr="00F43892" w14:paraId="0989D5FC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6B3B42C0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B7CAED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</w:t>
            </w:r>
          </w:p>
          <w:p w14:paraId="594D62D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«Все мыши любят сыр» Д. Урбан</w:t>
            </w:r>
          </w:p>
        </w:tc>
        <w:tc>
          <w:tcPr>
            <w:tcW w:w="665" w:type="pct"/>
            <w:vAlign w:val="center"/>
          </w:tcPr>
          <w:p w14:paraId="08D6F841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14.10.2023</w:t>
            </w:r>
          </w:p>
        </w:tc>
        <w:tc>
          <w:tcPr>
            <w:tcW w:w="1328" w:type="pct"/>
            <w:vAlign w:val="center"/>
          </w:tcPr>
          <w:p w14:paraId="39FE970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6F4B0F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24361A9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AA726D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4A31C8A8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7E2C9CA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264086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«Волшебная лампа Аладдина»</w:t>
            </w:r>
          </w:p>
        </w:tc>
        <w:tc>
          <w:tcPr>
            <w:tcW w:w="665" w:type="pct"/>
            <w:vAlign w:val="center"/>
          </w:tcPr>
          <w:p w14:paraId="72A4005B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15.10.2023</w:t>
            </w:r>
          </w:p>
        </w:tc>
        <w:tc>
          <w:tcPr>
            <w:tcW w:w="1328" w:type="pct"/>
            <w:vAlign w:val="center"/>
          </w:tcPr>
          <w:p w14:paraId="18AE9D3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DD13DA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5F36721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6C3376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0AC686B3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2EBA520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52AC37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занятие "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Анималистика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керамике"</w:t>
            </w:r>
          </w:p>
        </w:tc>
        <w:tc>
          <w:tcPr>
            <w:tcW w:w="665" w:type="pct"/>
            <w:vAlign w:val="center"/>
          </w:tcPr>
          <w:p w14:paraId="649AB72D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1328" w:type="pct"/>
            <w:vAlign w:val="center"/>
          </w:tcPr>
          <w:p w14:paraId="1E72239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1BCC6DC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874" w:type="pct"/>
            <w:vAlign w:val="center"/>
          </w:tcPr>
          <w:p w14:paraId="0C9CA39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Каменская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Т.Г.</w:t>
            </w:r>
            <w:proofErr w:type="gramEnd"/>
          </w:p>
          <w:p w14:paraId="703DB7F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7764384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D2A3519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744098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«Прощание с Матёрой»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В.Распутин</w:t>
            </w:r>
            <w:proofErr w:type="spellEnd"/>
          </w:p>
        </w:tc>
        <w:tc>
          <w:tcPr>
            <w:tcW w:w="665" w:type="pct"/>
            <w:vAlign w:val="center"/>
          </w:tcPr>
          <w:p w14:paraId="682D526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21.10.2023</w:t>
            </w:r>
          </w:p>
        </w:tc>
        <w:tc>
          <w:tcPr>
            <w:tcW w:w="1328" w:type="pct"/>
            <w:vAlign w:val="center"/>
          </w:tcPr>
          <w:p w14:paraId="2DC04B7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451CA1B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676041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2887A8D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76D2EEBC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ACF301D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975B75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Премьера спектакля театра «Вернадского,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13»  «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Кот в сапогах »</w:t>
            </w:r>
          </w:p>
        </w:tc>
        <w:tc>
          <w:tcPr>
            <w:tcW w:w="665" w:type="pct"/>
            <w:vAlign w:val="center"/>
          </w:tcPr>
          <w:p w14:paraId="1407EA57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22.10.2023</w:t>
            </w:r>
          </w:p>
        </w:tc>
        <w:tc>
          <w:tcPr>
            <w:tcW w:w="1328" w:type="pct"/>
            <w:vAlign w:val="center"/>
          </w:tcPr>
          <w:p w14:paraId="0EB5BBA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6CEC203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99E0E6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7F9AF5C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547CD4BA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51DABCB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E544A3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показ работ по актерскому мастерству группы «Действующие лица»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 «Наблюдения за людьми»</w:t>
            </w:r>
          </w:p>
        </w:tc>
        <w:tc>
          <w:tcPr>
            <w:tcW w:w="665" w:type="pct"/>
            <w:vAlign w:val="center"/>
          </w:tcPr>
          <w:p w14:paraId="72AFCDA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1328" w:type="pct"/>
            <w:vAlign w:val="center"/>
          </w:tcPr>
          <w:p w14:paraId="5D72AB2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31C1B3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84D852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Лукьяшко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14:paraId="10F9A6B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8-925-491-62-65</w:t>
            </w:r>
          </w:p>
        </w:tc>
      </w:tr>
      <w:tr w:rsidR="00F43892" w:rsidRPr="00F43892" w14:paraId="2CC8F306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3F9CA2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0CCE0D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«Золушка»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Е.Шварц</w:t>
            </w:r>
            <w:proofErr w:type="spellEnd"/>
          </w:p>
        </w:tc>
        <w:tc>
          <w:tcPr>
            <w:tcW w:w="665" w:type="pct"/>
            <w:vAlign w:val="center"/>
          </w:tcPr>
          <w:p w14:paraId="3EDA1ABA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28.10.2023</w:t>
            </w:r>
          </w:p>
        </w:tc>
        <w:tc>
          <w:tcPr>
            <w:tcW w:w="1328" w:type="pct"/>
            <w:vAlign w:val="center"/>
          </w:tcPr>
          <w:p w14:paraId="5040391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4ADC352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CEFD94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87071C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2BC5D18D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41FF4F6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9055BA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«Зойкина квартира» М. Булгаков</w:t>
            </w:r>
          </w:p>
        </w:tc>
        <w:tc>
          <w:tcPr>
            <w:tcW w:w="665" w:type="pct"/>
            <w:vAlign w:val="center"/>
          </w:tcPr>
          <w:p w14:paraId="6D9A1126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29.10.2023</w:t>
            </w:r>
          </w:p>
        </w:tc>
        <w:tc>
          <w:tcPr>
            <w:tcW w:w="1328" w:type="pct"/>
            <w:vAlign w:val="center"/>
          </w:tcPr>
          <w:p w14:paraId="4A90C5D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F024CE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64E040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79FE4C6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5A5E7E73" w14:textId="77777777" w:rsidTr="006D3A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5"/>
            <w:vAlign w:val="center"/>
          </w:tcPr>
          <w:p w14:paraId="5F04E8A9" w14:textId="77777777" w:rsidR="00F43892" w:rsidRPr="00F43892" w:rsidRDefault="00F43892" w:rsidP="006D3AED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F43892">
              <w:rPr>
                <w:b/>
                <w:bCs/>
              </w:rPr>
              <w:t>Ноябрь</w:t>
            </w:r>
          </w:p>
        </w:tc>
      </w:tr>
      <w:tr w:rsidR="00F43892" w:rsidRPr="00F43892" w14:paraId="25BA9297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625E08F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624C58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и юношества</w:t>
            </w:r>
          </w:p>
        </w:tc>
        <w:tc>
          <w:tcPr>
            <w:tcW w:w="665" w:type="pct"/>
            <w:vAlign w:val="center"/>
          </w:tcPr>
          <w:p w14:paraId="6BBAEEB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1, 7, 8, 14, 15, 21, 22, 28, 29 ноября в 12.00 и 16.00 согласно репертуарного плана (составляется ежемесячно)</w:t>
            </w:r>
          </w:p>
        </w:tc>
        <w:tc>
          <w:tcPr>
            <w:tcW w:w="1328" w:type="pct"/>
            <w:vAlign w:val="center"/>
          </w:tcPr>
          <w:p w14:paraId="7D64A31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8D0B33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19774DE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0F5188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28FF2EC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196706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362756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Открытый показ – отрывки из спектакля "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Зверушкины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истории" Дон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Нигро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>. Группа "Перевоплощение"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13-16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 ДТС «Крылья»</w:t>
            </w:r>
          </w:p>
        </w:tc>
        <w:tc>
          <w:tcPr>
            <w:tcW w:w="665" w:type="pct"/>
            <w:vAlign w:val="center"/>
          </w:tcPr>
          <w:p w14:paraId="733E0E4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  <w:tc>
          <w:tcPr>
            <w:tcW w:w="1328" w:type="pct"/>
            <w:vAlign w:val="center"/>
          </w:tcPr>
          <w:p w14:paraId="2EB607A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84F534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63A8F9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П.А.</w:t>
            </w:r>
            <w:proofErr w:type="gramEnd"/>
          </w:p>
          <w:p w14:paraId="7FA2F0D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8-926-984-28-81</w:t>
            </w:r>
          </w:p>
        </w:tc>
      </w:tr>
      <w:tr w:rsidR="00F43892" w:rsidRPr="00F43892" w14:paraId="4BC9E48E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60B2F9C9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D257E4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665" w:type="pct"/>
            <w:vAlign w:val="center"/>
          </w:tcPr>
          <w:p w14:paraId="3269E64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</w:tc>
        <w:tc>
          <w:tcPr>
            <w:tcW w:w="1328" w:type="pct"/>
            <w:vAlign w:val="center"/>
          </w:tcPr>
          <w:p w14:paraId="23B3D0A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458DD4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202EC11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3CB3763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3867769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1B52029D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43B118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Совместный проект театра «Вернадского, 13» и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студия».</w:t>
            </w:r>
          </w:p>
          <w:p w14:paraId="591B853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Спектакль «Вверх по лестнице, ведущей вниз»</w:t>
            </w:r>
          </w:p>
        </w:tc>
        <w:tc>
          <w:tcPr>
            <w:tcW w:w="665" w:type="pct"/>
            <w:vAlign w:val="center"/>
          </w:tcPr>
          <w:p w14:paraId="0FD2526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  <w:tc>
          <w:tcPr>
            <w:tcW w:w="1328" w:type="pct"/>
            <w:vAlign w:val="center"/>
          </w:tcPr>
          <w:p w14:paraId="12B098A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BDC367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A21AB1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ACD4D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8-916-708-12-23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Алексеев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  <w:p w14:paraId="096D126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F43892" w:rsidRPr="00F43892" w14:paraId="04E74DF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43C9C9F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4517AF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волейболу, посвященные Дню народного единства</w:t>
            </w:r>
          </w:p>
        </w:tc>
        <w:tc>
          <w:tcPr>
            <w:tcW w:w="665" w:type="pct"/>
            <w:vAlign w:val="center"/>
          </w:tcPr>
          <w:p w14:paraId="54E6611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</w:tc>
        <w:tc>
          <w:tcPr>
            <w:tcW w:w="1328" w:type="pct"/>
            <w:vAlign w:val="center"/>
          </w:tcPr>
          <w:p w14:paraId="2526AA2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Спортзал ГБОУ Школа № 7, ул.Крупской,17</w:t>
            </w:r>
          </w:p>
        </w:tc>
        <w:tc>
          <w:tcPr>
            <w:tcW w:w="874" w:type="pct"/>
            <w:vAlign w:val="center"/>
          </w:tcPr>
          <w:p w14:paraId="5759B5D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Егоркин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С.А.</w:t>
            </w:r>
            <w:proofErr w:type="gramEnd"/>
          </w:p>
          <w:p w14:paraId="27A1CAA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38FA5C1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38A5ED0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082A3D2" w14:textId="24D2C01A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Осенний бал, проводимый в рамках Года педагога и наставника</w:t>
            </w:r>
          </w:p>
        </w:tc>
        <w:tc>
          <w:tcPr>
            <w:tcW w:w="665" w:type="pct"/>
            <w:vAlign w:val="center"/>
          </w:tcPr>
          <w:p w14:paraId="3ED3824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1328" w:type="pct"/>
            <w:vAlign w:val="center"/>
          </w:tcPr>
          <w:p w14:paraId="533AF46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17BFF0B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39832EC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</w:t>
            </w:r>
            <w:proofErr w:type="gramEnd"/>
          </w:p>
          <w:p w14:paraId="78A6FB0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35940446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7AAEE7C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38C03F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выставки на Воробьевых горах</w:t>
            </w:r>
          </w:p>
        </w:tc>
        <w:tc>
          <w:tcPr>
            <w:tcW w:w="665" w:type="pct"/>
            <w:vAlign w:val="center"/>
          </w:tcPr>
          <w:p w14:paraId="5D81949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1328" w:type="pct"/>
            <w:vAlign w:val="center"/>
          </w:tcPr>
          <w:p w14:paraId="4F2F428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Метро "Воробьевы горы"</w:t>
            </w:r>
          </w:p>
        </w:tc>
        <w:tc>
          <w:tcPr>
            <w:tcW w:w="874" w:type="pct"/>
            <w:vAlign w:val="center"/>
          </w:tcPr>
          <w:p w14:paraId="6318C3D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481DAD7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09369171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A74AFB3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9851755" w14:textId="442072C5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группы «Проектор впечатлений» (14–16 лет) ДТС «Крылья» «Меня зовут Каспар". (По мотивам романа Якоба Вассермана "Каспар Хаузер или Леность сердца")</w:t>
            </w:r>
          </w:p>
        </w:tc>
        <w:tc>
          <w:tcPr>
            <w:tcW w:w="665" w:type="pct"/>
            <w:vAlign w:val="center"/>
          </w:tcPr>
          <w:p w14:paraId="41DCDF4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1328" w:type="pct"/>
            <w:vAlign w:val="center"/>
          </w:tcPr>
          <w:p w14:paraId="516ED15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3616D3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BA8A25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3F67B92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8-915-429-08-50</w:t>
            </w:r>
          </w:p>
        </w:tc>
      </w:tr>
      <w:tr w:rsidR="00F43892" w:rsidRPr="00F43892" w14:paraId="07CD5864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D765D18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0DE084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соревнования по дартсу "В яблочко"</w:t>
            </w:r>
          </w:p>
        </w:tc>
        <w:tc>
          <w:tcPr>
            <w:tcW w:w="665" w:type="pct"/>
            <w:vAlign w:val="center"/>
          </w:tcPr>
          <w:p w14:paraId="30F1871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17.11.2023</w:t>
            </w:r>
          </w:p>
        </w:tc>
        <w:tc>
          <w:tcPr>
            <w:tcW w:w="1328" w:type="pct"/>
            <w:vAlign w:val="center"/>
          </w:tcPr>
          <w:p w14:paraId="3CD7F5F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"Открытие", ул. Архитектора Власова, 8</w:t>
            </w:r>
          </w:p>
        </w:tc>
        <w:tc>
          <w:tcPr>
            <w:tcW w:w="874" w:type="pct"/>
            <w:vAlign w:val="center"/>
          </w:tcPr>
          <w:p w14:paraId="4402D2B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Рыжов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3B5A070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5A29BB07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6BC49F8F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12A29B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«Носороги»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Э.Ионеско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16+</w:t>
            </w:r>
          </w:p>
        </w:tc>
        <w:tc>
          <w:tcPr>
            <w:tcW w:w="665" w:type="pct"/>
            <w:vAlign w:val="center"/>
          </w:tcPr>
          <w:p w14:paraId="798FE3A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1328" w:type="pct"/>
            <w:vAlign w:val="center"/>
          </w:tcPr>
          <w:p w14:paraId="201CFC6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30B853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C0320C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5F0CF47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0F0B5D5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4208797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F43892" w:rsidRPr="00F43892" w14:paraId="734D150F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DF8D6BC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E529FF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группы «Синяя птица»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10-14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 ДТС «Крылья» «Последняя овца»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У.Хуб</w:t>
            </w:r>
            <w:proofErr w:type="spellEnd"/>
          </w:p>
        </w:tc>
        <w:tc>
          <w:tcPr>
            <w:tcW w:w="665" w:type="pct"/>
            <w:vAlign w:val="center"/>
          </w:tcPr>
          <w:p w14:paraId="62CEE2D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1328" w:type="pct"/>
            <w:vAlign w:val="center"/>
          </w:tcPr>
          <w:p w14:paraId="35E19A2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AE4165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B3A2D0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Карпович С.А.</w:t>
            </w:r>
          </w:p>
          <w:p w14:paraId="51DF019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8-964-561-39-21</w:t>
            </w:r>
          </w:p>
        </w:tc>
      </w:tr>
      <w:tr w:rsidR="00F43892" w:rsidRPr="00F43892" w14:paraId="4B7B1629" w14:textId="77777777" w:rsidTr="006D3A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5"/>
            <w:vAlign w:val="center"/>
          </w:tcPr>
          <w:p w14:paraId="6F2DCF6A" w14:textId="77777777" w:rsidR="00F43892" w:rsidRPr="00F43892" w:rsidRDefault="00F43892" w:rsidP="006D3AED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F43892">
              <w:rPr>
                <w:b/>
                <w:bCs/>
              </w:rPr>
              <w:t>Декабрь</w:t>
            </w:r>
          </w:p>
        </w:tc>
      </w:tr>
      <w:tr w:rsidR="00F43892" w:rsidRPr="00F43892" w14:paraId="34480B99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4C0DF816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EF351FD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Серия новогодних мастер-классов</w:t>
            </w:r>
          </w:p>
        </w:tc>
        <w:tc>
          <w:tcPr>
            <w:tcW w:w="665" w:type="pct"/>
            <w:vAlign w:val="center"/>
          </w:tcPr>
          <w:p w14:paraId="679D234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01.12-22.12.2023</w:t>
            </w:r>
          </w:p>
        </w:tc>
        <w:tc>
          <w:tcPr>
            <w:tcW w:w="1328" w:type="pct"/>
            <w:vAlign w:val="center"/>
          </w:tcPr>
          <w:p w14:paraId="125E9EB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52FB1F4E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06ECCAD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Шляхтина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М.В.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Каменская Т.Г.</w:t>
            </w:r>
          </w:p>
          <w:p w14:paraId="452EED0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3905621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4AF1AF31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4DAD70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и юношества</w:t>
            </w:r>
          </w:p>
        </w:tc>
        <w:tc>
          <w:tcPr>
            <w:tcW w:w="665" w:type="pct"/>
            <w:vAlign w:val="center"/>
          </w:tcPr>
          <w:p w14:paraId="4A76D991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2, 3, 9, 10, 16, 17 декабря в 12.00 и 16.00 согласно репертуарного плана (составляется ежемесячно)</w:t>
            </w:r>
          </w:p>
        </w:tc>
        <w:tc>
          <w:tcPr>
            <w:tcW w:w="1328" w:type="pct"/>
            <w:vAlign w:val="center"/>
          </w:tcPr>
          <w:p w14:paraId="4C855CD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3347F47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A7AF1F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09A278E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F43892" w:rsidRPr="00F43892" w14:paraId="604B0128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E916906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B76BC0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студия» «Зойкина квартира» М. Булгаков 18+</w:t>
            </w:r>
          </w:p>
        </w:tc>
        <w:tc>
          <w:tcPr>
            <w:tcW w:w="665" w:type="pct"/>
            <w:vAlign w:val="center"/>
          </w:tcPr>
          <w:p w14:paraId="2518693B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  <w:tc>
          <w:tcPr>
            <w:tcW w:w="1328" w:type="pct"/>
            <w:vAlign w:val="center"/>
          </w:tcPr>
          <w:p w14:paraId="3489CC9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57B3DC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3FE1BF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682B0C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1EC5E14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285F04E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F43892" w:rsidRPr="00F43892" w14:paraId="1B7FC44A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8783812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70BCA86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Открытые районные соревнования участников спортклуба "Спартанец"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10-17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5" w:type="pct"/>
            <w:vAlign w:val="center"/>
          </w:tcPr>
          <w:p w14:paraId="1A657B8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1328" w:type="pct"/>
            <w:vAlign w:val="center"/>
          </w:tcPr>
          <w:p w14:paraId="4240C5D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49F2436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6E10F47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50B3B300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0F9A07F4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32FD08B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Открытые районные соревнования участников спортклуба "Спартанец"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18-35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5" w:type="pct"/>
            <w:vAlign w:val="center"/>
          </w:tcPr>
          <w:p w14:paraId="7C60211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1328" w:type="pct"/>
            <w:vAlign w:val="center"/>
          </w:tcPr>
          <w:p w14:paraId="0EE32D5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3C4FAB0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761743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28232DD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8E6E51D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CF04267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Новогодняя сказка от студии "Топ"</w:t>
            </w:r>
          </w:p>
        </w:tc>
        <w:tc>
          <w:tcPr>
            <w:tcW w:w="665" w:type="pct"/>
            <w:vAlign w:val="center"/>
          </w:tcPr>
          <w:p w14:paraId="5830647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</w:tc>
        <w:tc>
          <w:tcPr>
            <w:tcW w:w="1328" w:type="pct"/>
            <w:vAlign w:val="center"/>
          </w:tcPr>
          <w:p w14:paraId="538A738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017E130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5CABB97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Д.С.</w:t>
            </w:r>
            <w:proofErr w:type="gramEnd"/>
          </w:p>
          <w:p w14:paraId="42F81674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2C4793D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7E6102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0061655" w14:textId="2BDFDACA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Спектакль группы «Проектор впечатлений» (14–16 лет) ДТС «Крылья» «Меня зовут Каспар". (По мотивам романа Якоба </w:t>
            </w: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Вассермана "Каспар Хаузер или Леность сердца")</w:t>
            </w:r>
          </w:p>
        </w:tc>
        <w:tc>
          <w:tcPr>
            <w:tcW w:w="665" w:type="pct"/>
            <w:vAlign w:val="center"/>
          </w:tcPr>
          <w:p w14:paraId="3493B23E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lastRenderedPageBreak/>
              <w:t>18.12.2023</w:t>
            </w:r>
          </w:p>
        </w:tc>
        <w:tc>
          <w:tcPr>
            <w:tcW w:w="1328" w:type="pct"/>
            <w:vAlign w:val="center"/>
          </w:tcPr>
          <w:p w14:paraId="2129B5A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582A022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5EA0BCF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577E888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8-915-429-08-50</w:t>
            </w:r>
          </w:p>
        </w:tc>
      </w:tr>
      <w:tr w:rsidR="00F43892" w:rsidRPr="00F43892" w14:paraId="41024F4F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51000DFA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A250C5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Тематическое занятие "Зимний пейзаж"</w:t>
            </w:r>
          </w:p>
        </w:tc>
        <w:tc>
          <w:tcPr>
            <w:tcW w:w="665" w:type="pct"/>
            <w:vAlign w:val="center"/>
          </w:tcPr>
          <w:p w14:paraId="4A57E56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1328" w:type="pct"/>
            <w:vAlign w:val="center"/>
          </w:tcPr>
          <w:p w14:paraId="2908CBA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5178BB3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874" w:type="pct"/>
            <w:vAlign w:val="center"/>
          </w:tcPr>
          <w:p w14:paraId="1FB279F5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Каменская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Т.Г.</w:t>
            </w:r>
            <w:proofErr w:type="gramEnd"/>
          </w:p>
          <w:p w14:paraId="1CFD6B1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266368E8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0A97081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F4DC06E" w14:textId="45D94E73" w:rsidR="00F43892" w:rsidRPr="00F43892" w:rsidRDefault="00F43892" w:rsidP="006D3A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Внутриклубные соревнования по шашкам и шахматам "Предновогодние игры на доске"</w:t>
            </w:r>
          </w:p>
        </w:tc>
        <w:tc>
          <w:tcPr>
            <w:tcW w:w="665" w:type="pct"/>
            <w:vAlign w:val="center"/>
          </w:tcPr>
          <w:p w14:paraId="74DC254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1328" w:type="pct"/>
            <w:vAlign w:val="center"/>
          </w:tcPr>
          <w:p w14:paraId="3C903060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029CA34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  <w:p w14:paraId="4E308A72" w14:textId="77777777" w:rsidR="00F43892" w:rsidRPr="00F43892" w:rsidRDefault="00F43892" w:rsidP="006D3A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4" w:type="pct"/>
            <w:vAlign w:val="center"/>
          </w:tcPr>
          <w:p w14:paraId="373C255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Бурченкова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М.К.</w:t>
            </w:r>
            <w:proofErr w:type="gramEnd"/>
          </w:p>
          <w:p w14:paraId="197130A2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8967518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4EBC4CA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8D530E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Нотная викторина</w:t>
            </w:r>
          </w:p>
        </w:tc>
        <w:tc>
          <w:tcPr>
            <w:tcW w:w="665" w:type="pct"/>
            <w:vAlign w:val="center"/>
          </w:tcPr>
          <w:p w14:paraId="15C1FB64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1328" w:type="pct"/>
            <w:vAlign w:val="center"/>
          </w:tcPr>
          <w:p w14:paraId="4DD5ED4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22FC1D8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3D06678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Зеленкова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39BDFCC2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346FF5B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4F16F2A8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E68082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интерактивная ёлка "Новогодние игрушки"</w:t>
            </w:r>
          </w:p>
        </w:tc>
        <w:tc>
          <w:tcPr>
            <w:tcW w:w="665" w:type="pct"/>
            <w:vAlign w:val="center"/>
          </w:tcPr>
          <w:p w14:paraId="380E6477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22.12-23.12.2023</w:t>
            </w:r>
          </w:p>
        </w:tc>
        <w:tc>
          <w:tcPr>
            <w:tcW w:w="1328" w:type="pct"/>
            <w:vAlign w:val="center"/>
          </w:tcPr>
          <w:p w14:paraId="1B30F2F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 ул. Архитектора Власова, 8</w:t>
            </w:r>
          </w:p>
        </w:tc>
        <w:tc>
          <w:tcPr>
            <w:tcW w:w="874" w:type="pct"/>
            <w:vAlign w:val="center"/>
          </w:tcPr>
          <w:p w14:paraId="3FE5970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65DF518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4BB38BDD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5BF2E10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256D3C8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Традиционные чаепития в студиях и кружках Ломоносовском посвященные новому году</w:t>
            </w:r>
          </w:p>
        </w:tc>
        <w:tc>
          <w:tcPr>
            <w:tcW w:w="665" w:type="pct"/>
            <w:vAlign w:val="center"/>
          </w:tcPr>
          <w:p w14:paraId="380793C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22.12-23.12.2023</w:t>
            </w:r>
          </w:p>
        </w:tc>
        <w:tc>
          <w:tcPr>
            <w:tcW w:w="1328" w:type="pct"/>
            <w:vAlign w:val="center"/>
          </w:tcPr>
          <w:p w14:paraId="15BDC16B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2BB1E437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628CCA4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Руководители студий и кружков,</w:t>
            </w:r>
          </w:p>
          <w:p w14:paraId="4E37E2E6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51086FBD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0B82E7F0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42096DD5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EC76854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Новогодние гуляния для жителей района «Новогодний салют»</w:t>
            </w:r>
          </w:p>
        </w:tc>
        <w:tc>
          <w:tcPr>
            <w:tcW w:w="665" w:type="pct"/>
            <w:vAlign w:val="center"/>
          </w:tcPr>
          <w:p w14:paraId="42FA6A8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14:paraId="1BD6B629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28" w:type="pct"/>
            <w:vAlign w:val="center"/>
          </w:tcPr>
          <w:p w14:paraId="1716FDF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«Надежда», Ленинский пр-т,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4" w:type="pct"/>
            <w:vAlign w:val="center"/>
          </w:tcPr>
          <w:p w14:paraId="6818BF1F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1868E76C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1ACB769E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808A387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E763481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Новогодний концерт детского творчества "Мелодия зимы"</w:t>
            </w:r>
          </w:p>
        </w:tc>
        <w:tc>
          <w:tcPr>
            <w:tcW w:w="665" w:type="pct"/>
            <w:vAlign w:val="center"/>
          </w:tcPr>
          <w:p w14:paraId="57C9171F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14:paraId="5888ED6E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328" w:type="pct"/>
            <w:vAlign w:val="center"/>
          </w:tcPr>
          <w:p w14:paraId="180987C1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0A9B514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4994A26C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6627E12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  <w:p w14:paraId="22F464F0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А.М.</w:t>
            </w:r>
          </w:p>
          <w:p w14:paraId="14D11CA3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</w:t>
            </w:r>
            <w:proofErr w:type="gramEnd"/>
          </w:p>
          <w:p w14:paraId="35445DB3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3892" w:rsidRPr="00F43892" w14:paraId="63B38632" w14:textId="77777777" w:rsidTr="00985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0A925608" w14:textId="77777777" w:rsidR="00F43892" w:rsidRPr="00F43892" w:rsidRDefault="00F43892" w:rsidP="00F438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AFB2116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детей </w:t>
            </w:r>
          </w:p>
          <w:p w14:paraId="7F311AF6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Музыкальная сказка «Конек-горбунок» П. Ершов.</w:t>
            </w:r>
          </w:p>
        </w:tc>
        <w:tc>
          <w:tcPr>
            <w:tcW w:w="665" w:type="pct"/>
            <w:vAlign w:val="center"/>
          </w:tcPr>
          <w:p w14:paraId="19E444A2" w14:textId="77777777" w:rsidR="00F43892" w:rsidRPr="00F43892" w:rsidRDefault="00F43892" w:rsidP="006D3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 21.12.2023 по 07.01.2024</w:t>
            </w:r>
          </w:p>
        </w:tc>
        <w:tc>
          <w:tcPr>
            <w:tcW w:w="1328" w:type="pct"/>
            <w:vAlign w:val="center"/>
          </w:tcPr>
          <w:p w14:paraId="6529B8AA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0C9E4C58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2FE385BD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68E7F39" w14:textId="77777777" w:rsidR="00F43892" w:rsidRPr="00F43892" w:rsidRDefault="00F43892" w:rsidP="006D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</w:tbl>
    <w:p w14:paraId="793019DB" w14:textId="77777777" w:rsidR="00F43892" w:rsidRPr="00F43892" w:rsidRDefault="00F43892" w:rsidP="00F438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F43892" w:rsidRPr="00F43892" w:rsidSect="00897CF4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711301">
    <w:abstractNumId w:val="0"/>
  </w:num>
  <w:num w:numId="2" w16cid:durableId="11326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62"/>
    <w:rsid w:val="00294BB2"/>
    <w:rsid w:val="00593C77"/>
    <w:rsid w:val="00732050"/>
    <w:rsid w:val="00806989"/>
    <w:rsid w:val="0098548E"/>
    <w:rsid w:val="00AB1F4C"/>
    <w:rsid w:val="00F30562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2C8"/>
  <w15:chartTrackingRefBased/>
  <w15:docId w15:val="{5415E30B-1709-4E01-8C6A-72EC35D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6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305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562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F3056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3056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43892"/>
    <w:pPr>
      <w:ind w:left="720"/>
      <w:contextualSpacing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7</cp:revision>
  <dcterms:created xsi:type="dcterms:W3CDTF">2023-09-12T06:23:00Z</dcterms:created>
  <dcterms:modified xsi:type="dcterms:W3CDTF">2023-09-13T12:35:00Z</dcterms:modified>
</cp:coreProperties>
</file>