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A5CB" w14:textId="77777777" w:rsidR="00000180" w:rsidRPr="00D705DC" w:rsidRDefault="00000180" w:rsidP="0000018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705DC">
        <w:rPr>
          <w:rFonts w:ascii="Times New Roman" w:hAnsi="Times New Roman"/>
          <w:b/>
          <w:sz w:val="28"/>
          <w:szCs w:val="28"/>
        </w:rPr>
        <w:t>ПРОЕКТ</w:t>
      </w:r>
    </w:p>
    <w:p w14:paraId="3C401FA8" w14:textId="77777777" w:rsidR="00000180" w:rsidRPr="00AD1D46" w:rsidRDefault="00000180" w:rsidP="00000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1D46">
        <w:rPr>
          <w:rFonts w:ascii="Times New Roman" w:hAnsi="Times New Roman"/>
          <w:sz w:val="28"/>
          <w:szCs w:val="28"/>
        </w:rPr>
        <w:t xml:space="preserve">СОВЕТ ДЕПУТАТОВ </w:t>
      </w:r>
    </w:p>
    <w:p w14:paraId="030B51BE" w14:textId="77777777" w:rsidR="00000180" w:rsidRPr="00AD1D46" w:rsidRDefault="00000180" w:rsidP="00000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1D46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644B941A" w14:textId="77777777" w:rsidR="00000180" w:rsidRPr="00AD1D46" w:rsidRDefault="00000180" w:rsidP="000001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1D46">
        <w:rPr>
          <w:rFonts w:ascii="Times New Roman" w:hAnsi="Times New Roman"/>
          <w:sz w:val="28"/>
          <w:szCs w:val="28"/>
        </w:rPr>
        <w:t>ЛОМОНОСОВСКИЙ</w:t>
      </w:r>
    </w:p>
    <w:p w14:paraId="427D9E7C" w14:textId="77777777" w:rsidR="00000180" w:rsidRPr="00AD1D46" w:rsidRDefault="00000180" w:rsidP="00000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35E13F" w14:textId="77777777" w:rsidR="00000180" w:rsidRPr="00AD1D46" w:rsidRDefault="00000180" w:rsidP="0000018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D1D46">
        <w:rPr>
          <w:rFonts w:ascii="Times New Roman" w:hAnsi="Times New Roman"/>
          <w:bCs/>
          <w:sz w:val="28"/>
          <w:szCs w:val="28"/>
        </w:rPr>
        <w:t>РЕШЕНИЕ</w:t>
      </w:r>
    </w:p>
    <w:p w14:paraId="760F24CC" w14:textId="77777777" w:rsidR="00000180" w:rsidRPr="00AD1D46" w:rsidRDefault="00000180" w:rsidP="00000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38A10" w14:textId="189E0F50" w:rsidR="00000180" w:rsidRPr="00AB35B6" w:rsidRDefault="004F56A9" w:rsidP="000001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 марта</w:t>
      </w:r>
      <w:r w:rsidR="00000180">
        <w:rPr>
          <w:rFonts w:ascii="Times New Roman" w:hAnsi="Times New Roman"/>
          <w:b/>
          <w:sz w:val="28"/>
          <w:szCs w:val="28"/>
          <w:u w:val="single"/>
        </w:rPr>
        <w:t xml:space="preserve"> 2022</w:t>
      </w:r>
      <w:r w:rsidR="00000180" w:rsidRPr="004A7B25">
        <w:rPr>
          <w:rFonts w:ascii="Times New Roman" w:hAnsi="Times New Roman"/>
          <w:b/>
          <w:sz w:val="28"/>
          <w:szCs w:val="28"/>
          <w:u w:val="single"/>
        </w:rPr>
        <w:t xml:space="preserve"> года   №</w:t>
      </w:r>
      <w:r w:rsidR="0000018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82/11</w:t>
      </w:r>
    </w:p>
    <w:p w14:paraId="28D46DA4" w14:textId="77777777" w:rsidR="00000180" w:rsidRDefault="00000180" w:rsidP="00000180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87F00A5" w14:textId="405146A8" w:rsidR="00000180" w:rsidRPr="00DB0E9B" w:rsidRDefault="00000180" w:rsidP="00000180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  <w:r w:rsidRPr="00D6589B">
        <w:rPr>
          <w:rFonts w:ascii="Times New Roman" w:hAnsi="Times New Roman"/>
          <w:bCs/>
          <w:i/>
          <w:iCs/>
          <w:sz w:val="24"/>
          <w:szCs w:val="24"/>
        </w:rPr>
        <w:t>О согласовании/отказе</w:t>
      </w:r>
      <w:r w:rsidRPr="00BD72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232C3">
        <w:rPr>
          <w:rFonts w:ascii="Times New Roman" w:hAnsi="Times New Roman"/>
          <w:i/>
          <w:iCs/>
          <w:sz w:val="24"/>
          <w:szCs w:val="24"/>
        </w:rPr>
        <w:t>в согласовании</w:t>
      </w:r>
      <w:r w:rsidRPr="00BD7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13DE">
        <w:rPr>
          <w:rFonts w:ascii="Times New Roman" w:hAnsi="Times New Roman"/>
          <w:b/>
          <w:bCs/>
          <w:sz w:val="24"/>
          <w:szCs w:val="24"/>
        </w:rPr>
        <w:t>установки ограждающих устройств на придомо</w:t>
      </w:r>
      <w:r>
        <w:rPr>
          <w:rFonts w:ascii="Times New Roman" w:hAnsi="Times New Roman"/>
          <w:b/>
          <w:bCs/>
          <w:sz w:val="24"/>
          <w:szCs w:val="24"/>
        </w:rPr>
        <w:t>вой территории по адресу: город Москва, Ленинский проспект дом 81/2</w:t>
      </w:r>
      <w:r w:rsidRPr="00CE13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48B280" w14:textId="77777777" w:rsidR="00000180" w:rsidRPr="00AD1D46" w:rsidRDefault="00000180" w:rsidP="00000180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6EF4BC60" w14:textId="20C1E6D9" w:rsidR="00000180" w:rsidRPr="00F32E02" w:rsidRDefault="00000180" w:rsidP="0000018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308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пунктом 5 </w:t>
      </w:r>
      <w:r w:rsidRPr="00AC3084">
        <w:rPr>
          <w:rFonts w:ascii="Times New Roman" w:hAnsi="Times New Roman" w:cs="Times New Roman"/>
          <w:b w:val="0"/>
          <w:sz w:val="28"/>
          <w:szCs w:val="28"/>
        </w:rPr>
        <w:t>част</w:t>
      </w:r>
      <w:r>
        <w:rPr>
          <w:rFonts w:ascii="Times New Roman" w:hAnsi="Times New Roman" w:cs="Times New Roman"/>
          <w:b w:val="0"/>
          <w:sz w:val="28"/>
          <w:szCs w:val="28"/>
        </w:rPr>
        <w:t>и 2</w:t>
      </w:r>
      <w:r w:rsidRPr="00AC3084">
        <w:rPr>
          <w:rFonts w:ascii="Times New Roman" w:hAnsi="Times New Roman" w:cs="Times New Roman"/>
          <w:b w:val="0"/>
          <w:sz w:val="28"/>
          <w:szCs w:val="28"/>
        </w:rPr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</w:t>
      </w:r>
      <w:r>
        <w:rPr>
          <w:rFonts w:ascii="Times New Roman" w:hAnsi="Times New Roman" w:cs="Times New Roman"/>
          <w:b w:val="0"/>
          <w:sz w:val="28"/>
          <w:szCs w:val="28"/>
        </w:rPr>
        <w:t>ыми полномочиями города Москвы»,</w:t>
      </w:r>
      <w:r w:rsidRPr="00AC30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постановлением Правительства Москвы от 2 июля 2013 года № 428-ПП «О порядке установки ограждений на придомовых территориях в городе Москве»,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рассмотрев обращение </w:t>
      </w:r>
      <w:r w:rsidRPr="00652B50">
        <w:rPr>
          <w:rFonts w:ascii="Times New Roman" w:hAnsi="Times New Roman" w:cs="Times New Roman"/>
          <w:b w:val="0"/>
          <w:color w:val="auto"/>
          <w:sz w:val="28"/>
          <w:szCs w:val="28"/>
        </w:rPr>
        <w:t>Чугриной К.С.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21 февраля 2022 года и протокол общего собрания собственников помещений в многоквартирном доме № 2022/1 от 09 февраля 2022 года об установке ограждающих устройств на придомовой территории многоквартирного дома </w:t>
      </w:r>
      <w:r w:rsidRPr="001B143B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адресу: город Москва, Ленинский проспект дом 81/2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Ломоносовский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решил: </w:t>
      </w:r>
    </w:p>
    <w:p w14:paraId="3DEBB3F3" w14:textId="174D4528" w:rsidR="00000180" w:rsidRPr="00F67E68" w:rsidRDefault="00000180" w:rsidP="00000180">
      <w:pPr>
        <w:pStyle w:val="a3"/>
        <w:numPr>
          <w:ilvl w:val="0"/>
          <w:numId w:val="1"/>
        </w:numPr>
        <w:ind w:left="0" w:firstLine="709"/>
        <w:rPr>
          <w:bCs/>
        </w:rPr>
      </w:pPr>
      <w:r>
        <w:rPr>
          <w:i/>
        </w:rPr>
        <w:t>Согласовать/</w:t>
      </w:r>
      <w:r w:rsidRPr="00D6589B">
        <w:rPr>
          <w:i/>
          <w:iCs/>
        </w:rPr>
        <w:t>отказать</w:t>
      </w:r>
      <w:r w:rsidRPr="00CE4BE4">
        <w:t xml:space="preserve"> </w:t>
      </w:r>
      <w:r>
        <w:t xml:space="preserve">в согласовании </w:t>
      </w:r>
      <w:r>
        <w:rPr>
          <w:bCs/>
        </w:rPr>
        <w:t>установки(-у) ограждающ</w:t>
      </w:r>
      <w:r w:rsidR="003372CC">
        <w:rPr>
          <w:bCs/>
        </w:rPr>
        <w:t>их</w:t>
      </w:r>
      <w:r>
        <w:rPr>
          <w:bCs/>
        </w:rPr>
        <w:t xml:space="preserve"> </w:t>
      </w:r>
      <w:r w:rsidRPr="00652B50">
        <w:rPr>
          <w:bCs/>
        </w:rPr>
        <w:t>устройств автоматического электромеханического шлагбаума «Шлагбаум откатной-мини</w:t>
      </w:r>
      <w:r w:rsidRPr="003372CC">
        <w:rPr>
          <w:bCs/>
        </w:rPr>
        <w:t>»</w:t>
      </w:r>
      <w:r w:rsidR="003372CC" w:rsidRPr="003372CC">
        <w:rPr>
          <w:bCs/>
        </w:rPr>
        <w:t xml:space="preserve"> и одной распашной створки ворот с автоматическим приводом линейного типа</w:t>
      </w:r>
      <w:r w:rsidRPr="003372CC">
        <w:rPr>
          <w:bCs/>
        </w:rPr>
        <w:t xml:space="preserve"> </w:t>
      </w:r>
      <w:r>
        <w:rPr>
          <w:bCs/>
        </w:rPr>
        <w:t xml:space="preserve">на придомовой территории многоквартирного дома по адресу: </w:t>
      </w:r>
      <w:r w:rsidRPr="00F67E68">
        <w:rPr>
          <w:bCs/>
        </w:rPr>
        <w:t xml:space="preserve">город Москва, </w:t>
      </w:r>
      <w:r w:rsidRPr="00000180">
        <w:rPr>
          <w:bCs/>
        </w:rPr>
        <w:t>Ленинский проспект дом 81/2,</w:t>
      </w:r>
      <w:r>
        <w:t xml:space="preserve"> </w:t>
      </w:r>
      <w:r w:rsidRPr="00F67E68">
        <w:rPr>
          <w:bCs/>
        </w:rPr>
        <w:t>(приложения 1,2).</w:t>
      </w:r>
    </w:p>
    <w:p w14:paraId="16633B89" w14:textId="77777777" w:rsidR="00000180" w:rsidRDefault="00000180" w:rsidP="00000180">
      <w:pPr>
        <w:pStyle w:val="a3"/>
        <w:numPr>
          <w:ilvl w:val="0"/>
          <w:numId w:val="1"/>
        </w:numPr>
        <w:ind w:left="0" w:firstLine="709"/>
      </w:pPr>
      <w:r w:rsidRPr="00FC7DFA">
        <w:t>Направить настоящее решение в Департамент территориальных органов испо</w:t>
      </w:r>
      <w:r>
        <w:t>лнительной власти города Москвы;</w:t>
      </w:r>
      <w:r w:rsidRPr="00FC7DFA">
        <w:t xml:space="preserve"> префектуру Юго-Западного админис</w:t>
      </w:r>
      <w:r>
        <w:t>тративного округа города Москвы;</w:t>
      </w:r>
      <w:r w:rsidRPr="00FC7DFA">
        <w:t xml:space="preserve"> управу Ломоносовского района города Москвы</w:t>
      </w:r>
      <w:r w:rsidRPr="006A21C0">
        <w:t xml:space="preserve"> </w:t>
      </w:r>
      <w:r>
        <w:t>и уполномоченному лицу на представление интересов собственников помещений в многоквартирном доме по вопросам, связанным с установкой ограждающих устройств и их демонтажем</w:t>
      </w:r>
      <w:r w:rsidRPr="00FC7DFA">
        <w:t xml:space="preserve"> в течение 3 </w:t>
      </w:r>
      <w:r w:rsidRPr="00367691">
        <w:rPr>
          <w:rFonts w:cs="Arial"/>
        </w:rPr>
        <w:t>рабочих дней после принятия настоящего решения</w:t>
      </w:r>
      <w:r w:rsidRPr="00FC7DFA">
        <w:t>.</w:t>
      </w:r>
    </w:p>
    <w:p w14:paraId="77EFAA78" w14:textId="044D6042" w:rsidR="00000180" w:rsidRPr="003D1601" w:rsidRDefault="00000180" w:rsidP="00000180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601"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406BA42C" w14:textId="77777777" w:rsidR="00000180" w:rsidRPr="003D1601" w:rsidRDefault="00000180" w:rsidP="00000180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601">
        <w:rPr>
          <w:sz w:val="28"/>
          <w:szCs w:val="28"/>
        </w:rPr>
        <w:t xml:space="preserve">Настоящее решение вступает в силу со дня официальной публикации </w:t>
      </w:r>
      <w:r>
        <w:rPr>
          <w:sz w:val="28"/>
          <w:szCs w:val="28"/>
        </w:rPr>
        <w:t xml:space="preserve">в </w:t>
      </w:r>
      <w:r w:rsidRPr="003D1601">
        <w:rPr>
          <w:sz w:val="28"/>
          <w:szCs w:val="28"/>
        </w:rPr>
        <w:t>бюллетене «Московский муниципальный вестник».</w:t>
      </w:r>
    </w:p>
    <w:p w14:paraId="7C85F915" w14:textId="77777777" w:rsidR="00000180" w:rsidRPr="003D1601" w:rsidRDefault="00000180" w:rsidP="00000180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601">
        <w:rPr>
          <w:sz w:val="28"/>
          <w:szCs w:val="28"/>
        </w:rPr>
        <w:t>Контроль за выполнением настоящего решения возложить на главу муниципального округа Ломоносовский Г.Ю. Нефедова.</w:t>
      </w:r>
    </w:p>
    <w:p w14:paraId="3AB1974F" w14:textId="77777777" w:rsidR="00000180" w:rsidRDefault="00000180" w:rsidP="0000018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A069521" w14:textId="77777777" w:rsidR="00000180" w:rsidRDefault="00000180" w:rsidP="00000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644E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C644E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7993EE3F" w14:textId="77777777" w:rsidR="00000180" w:rsidRDefault="00000180" w:rsidP="00000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Г.Ю. Нефедов </w:t>
      </w:r>
    </w:p>
    <w:p w14:paraId="3B27F03B" w14:textId="77777777" w:rsidR="00000180" w:rsidRPr="00C644E1" w:rsidRDefault="00000180" w:rsidP="0000018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637DF54" w14:textId="77777777" w:rsidR="00000180" w:rsidRPr="00F11D42" w:rsidRDefault="00000180" w:rsidP="00000180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lastRenderedPageBreak/>
        <w:t>Прил</w:t>
      </w:r>
    </w:p>
    <w:p w14:paraId="371859AE" w14:textId="77777777" w:rsidR="00000180" w:rsidRPr="00B15C0D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63644" wp14:editId="715C7896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837FF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3C352CB2" w14:textId="77777777" w:rsidR="00000180" w:rsidRPr="00B15C0D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F008340" w14:textId="77777777" w:rsidR="00000180" w:rsidRPr="00B15C0D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31B81F3E" w14:textId="40A48818" w:rsidR="00000180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 w:rsidR="00652B50">
        <w:rPr>
          <w:rFonts w:ascii="Times New Roman" w:hAnsi="Times New Roman"/>
          <w:sz w:val="24"/>
          <w:szCs w:val="24"/>
          <w:lang w:val="en-US"/>
        </w:rPr>
        <w:t xml:space="preserve">15 </w:t>
      </w:r>
      <w:r w:rsidR="00652B50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 xml:space="preserve">2022 года № </w:t>
      </w:r>
      <w:r w:rsidR="00652B50">
        <w:rPr>
          <w:rFonts w:ascii="Times New Roman" w:hAnsi="Times New Roman"/>
          <w:sz w:val="24"/>
          <w:szCs w:val="24"/>
        </w:rPr>
        <w:t>82/11</w:t>
      </w:r>
    </w:p>
    <w:p w14:paraId="7F936410" w14:textId="77777777" w:rsidR="00000180" w:rsidRDefault="00000180" w:rsidP="000001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472B225" w14:textId="77777777" w:rsidR="00000180" w:rsidRPr="00FB6A2F" w:rsidRDefault="00000180" w:rsidP="000001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FB6A2F">
        <w:rPr>
          <w:rFonts w:ascii="Times New Roman" w:hAnsi="Times New Roman"/>
          <w:b/>
          <w:sz w:val="26"/>
          <w:szCs w:val="26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4F292ADA" w14:textId="1175DC9E" w:rsidR="00000180" w:rsidRPr="00FB6A2F" w:rsidRDefault="00000180" w:rsidP="000001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FB6A2F">
        <w:rPr>
          <w:rFonts w:ascii="Times New Roman" w:hAnsi="Times New Roman"/>
          <w:b/>
          <w:sz w:val="26"/>
          <w:szCs w:val="26"/>
        </w:rPr>
        <w:t xml:space="preserve">город Москва, </w:t>
      </w:r>
      <w:r w:rsidRPr="00000180">
        <w:rPr>
          <w:rFonts w:ascii="Times New Roman" w:hAnsi="Times New Roman"/>
          <w:b/>
          <w:sz w:val="28"/>
          <w:szCs w:val="28"/>
        </w:rPr>
        <w:t>Ленинский проспект дом 81/2</w:t>
      </w:r>
    </w:p>
    <w:p w14:paraId="795DDF3C" w14:textId="719D4142" w:rsidR="00000180" w:rsidRDefault="00000180" w:rsidP="00000180">
      <w:pPr>
        <w:tabs>
          <w:tab w:val="left" w:pos="2604"/>
        </w:tabs>
      </w:pPr>
    </w:p>
    <w:p w14:paraId="3A1879A8" w14:textId="7146970F" w:rsidR="003372CC" w:rsidRPr="00A4767C" w:rsidRDefault="003372CC" w:rsidP="00A4767C">
      <w:pPr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 xml:space="preserve">1.1. Место размещения шлагбаумов: </w:t>
      </w:r>
      <w:r w:rsidRPr="00A4767C">
        <w:rPr>
          <w:rFonts w:ascii="Times New Roman" w:hAnsi="Times New Roman"/>
          <w:sz w:val="28"/>
          <w:szCs w:val="28"/>
        </w:rPr>
        <w:t xml:space="preserve">г. </w:t>
      </w:r>
      <w:r w:rsidRPr="00A4767C">
        <w:rPr>
          <w:rFonts w:ascii="Times New Roman" w:hAnsi="Times New Roman"/>
          <w:bCs/>
          <w:sz w:val="28"/>
          <w:szCs w:val="28"/>
        </w:rPr>
        <w:t>Москва, Ленинский проспект 81/2</w:t>
      </w:r>
      <w:r w:rsidRPr="00A4767C">
        <w:rPr>
          <w:rFonts w:ascii="Times New Roman" w:hAnsi="Times New Roman"/>
          <w:sz w:val="28"/>
          <w:szCs w:val="28"/>
        </w:rPr>
        <w:t>, при въезде на дворовую территорию.</w:t>
      </w:r>
    </w:p>
    <w:p w14:paraId="73AA5E9C" w14:textId="77777777" w:rsidR="00A4767C" w:rsidRDefault="003372CC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>1.2. Тип оборудования:</w:t>
      </w:r>
    </w:p>
    <w:p w14:paraId="5C446A77" w14:textId="1462608B" w:rsidR="00A4767C" w:rsidRDefault="003372CC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 xml:space="preserve">1. </w:t>
      </w:r>
      <w:r w:rsidR="00A4767C">
        <w:rPr>
          <w:rFonts w:ascii="Times New Roman" w:hAnsi="Times New Roman"/>
          <w:sz w:val="28"/>
          <w:szCs w:val="28"/>
        </w:rPr>
        <w:t>ш</w:t>
      </w:r>
      <w:r w:rsidRPr="00A4767C">
        <w:rPr>
          <w:rFonts w:ascii="Times New Roman" w:hAnsi="Times New Roman"/>
          <w:sz w:val="28"/>
          <w:szCs w:val="28"/>
        </w:rPr>
        <w:t xml:space="preserve">лагбаум </w:t>
      </w:r>
      <w:r w:rsidR="00A4767C" w:rsidRPr="00A4767C">
        <w:rPr>
          <w:rFonts w:ascii="Times New Roman" w:hAnsi="Times New Roman"/>
          <w:sz w:val="28"/>
          <w:szCs w:val="28"/>
        </w:rPr>
        <w:t>автоматически</w:t>
      </w:r>
      <w:r w:rsidR="00A4767C">
        <w:rPr>
          <w:rFonts w:ascii="Times New Roman" w:hAnsi="Times New Roman"/>
          <w:sz w:val="28"/>
          <w:szCs w:val="28"/>
        </w:rPr>
        <w:t>й</w:t>
      </w:r>
      <w:r w:rsidRPr="00A4767C">
        <w:rPr>
          <w:rFonts w:ascii="Times New Roman" w:hAnsi="Times New Roman"/>
          <w:sz w:val="28"/>
          <w:szCs w:val="28"/>
        </w:rPr>
        <w:t xml:space="preserve"> с электромеханическим приводом отъезжающий в сторону,</w:t>
      </w:r>
    </w:p>
    <w:p w14:paraId="57FFF307" w14:textId="47B52F92" w:rsidR="003372CC" w:rsidRPr="00A4767C" w:rsidRDefault="003372CC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2. створка одной части ворот закреплена к стене здания распахивающаяся во внутреннюю сторону двора.</w:t>
      </w:r>
    </w:p>
    <w:p w14:paraId="2149EC2C" w14:textId="3BE46337" w:rsidR="00000180" w:rsidRDefault="003372CC" w:rsidP="00000180">
      <w:pPr>
        <w:tabs>
          <w:tab w:val="left" w:pos="2604"/>
        </w:tabs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43BF0F7E" wp14:editId="54733F93">
            <wp:extent cx="6120765" cy="2647672"/>
            <wp:effectExtent l="0" t="0" r="0" b="63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4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CFCE5" w14:textId="77777777" w:rsidR="00A4767C" w:rsidRPr="00A4767C" w:rsidRDefault="00A4767C" w:rsidP="00A4767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Рис. 1 Схема размещения шлагбаума, створки ворот</w:t>
      </w:r>
    </w:p>
    <w:p w14:paraId="2BF612B3" w14:textId="77777777" w:rsidR="00000180" w:rsidRDefault="00000180" w:rsidP="00000180">
      <w:pPr>
        <w:tabs>
          <w:tab w:val="left" w:pos="2604"/>
        </w:tabs>
      </w:pPr>
    </w:p>
    <w:p w14:paraId="1A383825" w14:textId="77777777" w:rsidR="00000180" w:rsidRDefault="00000180" w:rsidP="00000180">
      <w:pPr>
        <w:tabs>
          <w:tab w:val="left" w:pos="2604"/>
        </w:tabs>
      </w:pPr>
    </w:p>
    <w:p w14:paraId="79CE921E" w14:textId="77777777" w:rsidR="00000180" w:rsidRDefault="00000180" w:rsidP="00000180">
      <w:pPr>
        <w:tabs>
          <w:tab w:val="left" w:pos="2604"/>
        </w:tabs>
      </w:pPr>
    </w:p>
    <w:p w14:paraId="04C88F53" w14:textId="77777777" w:rsidR="00000180" w:rsidRDefault="00000180" w:rsidP="00000180">
      <w:pPr>
        <w:tabs>
          <w:tab w:val="left" w:pos="2604"/>
        </w:tabs>
      </w:pPr>
    </w:p>
    <w:p w14:paraId="1D2F1189" w14:textId="77777777" w:rsidR="00000180" w:rsidRDefault="00000180" w:rsidP="00000180">
      <w:pPr>
        <w:tabs>
          <w:tab w:val="left" w:pos="2604"/>
        </w:tabs>
      </w:pPr>
    </w:p>
    <w:p w14:paraId="094E5827" w14:textId="77777777" w:rsidR="00000180" w:rsidRPr="00B15C0D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5C4A" wp14:editId="1E1C3CCE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D2DF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1D9884FF" w14:textId="77777777" w:rsidR="00000180" w:rsidRPr="00B15C0D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7F32E048" w14:textId="77777777" w:rsidR="00000180" w:rsidRPr="00B15C0D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5DD32C74" w14:textId="427B2D4A" w:rsidR="00000180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 w:rsidR="00652B50">
        <w:rPr>
          <w:rFonts w:ascii="Times New Roman" w:hAnsi="Times New Roman"/>
          <w:sz w:val="24"/>
          <w:szCs w:val="24"/>
        </w:rPr>
        <w:t>15 марта</w:t>
      </w:r>
      <w:r>
        <w:rPr>
          <w:rFonts w:ascii="Times New Roman" w:hAnsi="Times New Roman"/>
          <w:sz w:val="24"/>
          <w:szCs w:val="24"/>
        </w:rPr>
        <w:t xml:space="preserve"> 2022 года № </w:t>
      </w:r>
      <w:r w:rsidR="00652B50">
        <w:rPr>
          <w:rFonts w:ascii="Times New Roman" w:hAnsi="Times New Roman"/>
          <w:sz w:val="24"/>
          <w:szCs w:val="24"/>
        </w:rPr>
        <w:t>82/11</w:t>
      </w:r>
    </w:p>
    <w:p w14:paraId="095D598D" w14:textId="77777777" w:rsidR="00000180" w:rsidRPr="00005369" w:rsidRDefault="00000180" w:rsidP="00000180">
      <w:pPr>
        <w:spacing w:after="0" w:line="240" w:lineRule="auto"/>
        <w:ind w:right="-284" w:firstLine="5529"/>
        <w:rPr>
          <w:rFonts w:ascii="Times New Roman" w:hAnsi="Times New Roman"/>
          <w:sz w:val="16"/>
          <w:szCs w:val="16"/>
        </w:rPr>
      </w:pPr>
    </w:p>
    <w:p w14:paraId="5D412FEA" w14:textId="77777777" w:rsidR="00000180" w:rsidRDefault="00000180" w:rsidP="00000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D81EF8" w14:textId="47CC3F30" w:rsidR="00000180" w:rsidRDefault="00000180" w:rsidP="000001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ограждающ</w:t>
      </w:r>
      <w:r w:rsidR="003372CC">
        <w:rPr>
          <w:rFonts w:ascii="Times New Roman" w:hAnsi="Times New Roman"/>
          <w:b/>
          <w:sz w:val="28"/>
          <w:szCs w:val="28"/>
        </w:rPr>
        <w:t>их</w:t>
      </w:r>
      <w:r>
        <w:rPr>
          <w:rFonts w:ascii="Times New Roman" w:hAnsi="Times New Roman"/>
          <w:b/>
          <w:sz w:val="28"/>
          <w:szCs w:val="28"/>
        </w:rPr>
        <w:t xml:space="preserve"> устройств</w:t>
      </w:r>
    </w:p>
    <w:p w14:paraId="01A0EBE2" w14:textId="1585EF9B" w:rsidR="003372CC" w:rsidRDefault="003372CC" w:rsidP="000001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4E45D11F" w14:textId="77777777" w:rsidR="003372CC" w:rsidRPr="00144D87" w:rsidRDefault="003372CC" w:rsidP="00000180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7BC1C1B1" w14:textId="728518B0" w:rsidR="003372CC" w:rsidRPr="00A4767C" w:rsidRDefault="003372CC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1. Шлагбаум состоит из стальной стрелы и </w:t>
      </w:r>
      <w:r w:rsidR="00A4767C" w:rsidRPr="00A4767C">
        <w:rPr>
          <w:rFonts w:ascii="Times New Roman" w:hAnsi="Times New Roman"/>
          <w:sz w:val="28"/>
          <w:szCs w:val="28"/>
        </w:rPr>
        <w:t>стальной</w:t>
      </w:r>
      <w:r w:rsidRPr="00A4767C">
        <w:rPr>
          <w:rFonts w:ascii="Times New Roman" w:hAnsi="Times New Roman"/>
          <w:sz w:val="28"/>
          <w:szCs w:val="28"/>
        </w:rPr>
        <w:t xml:space="preserve">̆ </w:t>
      </w:r>
      <w:r w:rsidR="00A4767C" w:rsidRPr="00A4767C">
        <w:rPr>
          <w:rFonts w:ascii="Times New Roman" w:hAnsi="Times New Roman"/>
          <w:sz w:val="28"/>
          <w:szCs w:val="28"/>
        </w:rPr>
        <w:t>сто</w:t>
      </w:r>
      <w:r w:rsidR="00A4767C">
        <w:rPr>
          <w:rFonts w:ascii="Times New Roman" w:hAnsi="Times New Roman"/>
          <w:sz w:val="28"/>
          <w:szCs w:val="28"/>
        </w:rPr>
        <w:t>й</w:t>
      </w:r>
      <w:r w:rsidR="00A4767C" w:rsidRPr="00A4767C">
        <w:rPr>
          <w:rFonts w:ascii="Times New Roman" w:hAnsi="Times New Roman"/>
          <w:sz w:val="28"/>
          <w:szCs w:val="28"/>
        </w:rPr>
        <w:t>ки</w:t>
      </w:r>
      <w:r w:rsidRPr="00A4767C">
        <w:rPr>
          <w:rFonts w:ascii="Times New Roman" w:hAnsi="Times New Roman"/>
          <w:sz w:val="28"/>
          <w:szCs w:val="28"/>
        </w:rPr>
        <w:t xml:space="preserve">, </w:t>
      </w:r>
      <w:r w:rsidR="00A4767C" w:rsidRPr="00A4767C">
        <w:rPr>
          <w:rFonts w:ascii="Times New Roman" w:hAnsi="Times New Roman"/>
          <w:sz w:val="28"/>
          <w:szCs w:val="28"/>
        </w:rPr>
        <w:t>установленной</w:t>
      </w:r>
      <w:r w:rsidRPr="00A4767C">
        <w:rPr>
          <w:rFonts w:ascii="Times New Roman" w:hAnsi="Times New Roman"/>
          <w:sz w:val="28"/>
          <w:szCs w:val="28"/>
        </w:rPr>
        <w:t xml:space="preserve">̆ на бетонное основание и </w:t>
      </w:r>
      <w:r w:rsidR="00A4767C" w:rsidRPr="00A4767C">
        <w:rPr>
          <w:rFonts w:ascii="Times New Roman" w:hAnsi="Times New Roman"/>
          <w:sz w:val="28"/>
          <w:szCs w:val="28"/>
        </w:rPr>
        <w:t>закреплённой</w:t>
      </w:r>
      <w:r w:rsidRPr="00A4767C">
        <w:rPr>
          <w:rFonts w:ascii="Times New Roman" w:hAnsi="Times New Roman"/>
          <w:sz w:val="28"/>
          <w:szCs w:val="28"/>
        </w:rPr>
        <w:t xml:space="preserve">̆ болтами, вмонтированный в бетонное основание. В </w:t>
      </w:r>
      <w:r w:rsidR="00A4767C" w:rsidRPr="00A4767C">
        <w:rPr>
          <w:rFonts w:ascii="Times New Roman" w:hAnsi="Times New Roman"/>
          <w:sz w:val="28"/>
          <w:szCs w:val="28"/>
        </w:rPr>
        <w:t>стойке</w:t>
      </w:r>
      <w:r w:rsidRPr="00A4767C">
        <w:rPr>
          <w:rFonts w:ascii="Times New Roman" w:hAnsi="Times New Roman"/>
          <w:sz w:val="28"/>
          <w:szCs w:val="28"/>
        </w:rPr>
        <w:t xml:space="preserve"> шлагбаума находится </w:t>
      </w:r>
      <w:r w:rsidR="00A4767C" w:rsidRPr="00A4767C">
        <w:rPr>
          <w:rFonts w:ascii="Times New Roman" w:hAnsi="Times New Roman"/>
          <w:sz w:val="28"/>
          <w:szCs w:val="28"/>
        </w:rPr>
        <w:t>электромеханический</w:t>
      </w:r>
      <w:r w:rsidRPr="00A4767C">
        <w:rPr>
          <w:rFonts w:ascii="Times New Roman" w:hAnsi="Times New Roman"/>
          <w:sz w:val="28"/>
          <w:szCs w:val="28"/>
        </w:rPr>
        <w:t xml:space="preserve">̆ привод, а также блок электронного управления. Привод, </w:t>
      </w:r>
      <w:r w:rsidR="00A4767C" w:rsidRPr="00A4767C">
        <w:rPr>
          <w:rFonts w:ascii="Times New Roman" w:hAnsi="Times New Roman"/>
          <w:sz w:val="28"/>
          <w:szCs w:val="28"/>
        </w:rPr>
        <w:t>перемещающий</w:t>
      </w:r>
      <w:r w:rsidRPr="00A4767C">
        <w:rPr>
          <w:rFonts w:ascii="Times New Roman" w:hAnsi="Times New Roman"/>
          <w:sz w:val="28"/>
          <w:szCs w:val="28"/>
        </w:rPr>
        <w:t xml:space="preserve">̆ стрелу, состоит из электродвигателя, редуктора. Шлагбаум снабжен регулируемым </w:t>
      </w:r>
      <w:r w:rsidR="00A4767C" w:rsidRPr="00A4767C">
        <w:rPr>
          <w:rFonts w:ascii="Times New Roman" w:hAnsi="Times New Roman"/>
          <w:sz w:val="28"/>
          <w:szCs w:val="28"/>
        </w:rPr>
        <w:t>устройством</w:t>
      </w:r>
      <w:r w:rsidRPr="00A4767C">
        <w:rPr>
          <w:rFonts w:ascii="Times New Roman" w:hAnsi="Times New Roman"/>
          <w:sz w:val="28"/>
          <w:szCs w:val="28"/>
        </w:rPr>
        <w:t xml:space="preserve"> безопасности, а также </w:t>
      </w:r>
      <w:r w:rsidR="00A4767C" w:rsidRPr="00A4767C">
        <w:rPr>
          <w:rFonts w:ascii="Times New Roman" w:hAnsi="Times New Roman"/>
          <w:sz w:val="28"/>
          <w:szCs w:val="28"/>
        </w:rPr>
        <w:t>устройством</w:t>
      </w:r>
      <w:r w:rsidRPr="00A4767C">
        <w:rPr>
          <w:rFonts w:ascii="Times New Roman" w:hAnsi="Times New Roman"/>
          <w:sz w:val="28"/>
          <w:szCs w:val="28"/>
        </w:rPr>
        <w:t xml:space="preserve"> фиксации стрелы в любом положении и </w:t>
      </w:r>
      <w:r w:rsidR="00A4767C" w:rsidRPr="00A4767C">
        <w:rPr>
          <w:rFonts w:ascii="Times New Roman" w:hAnsi="Times New Roman"/>
          <w:sz w:val="28"/>
          <w:szCs w:val="28"/>
        </w:rPr>
        <w:t>ручной</w:t>
      </w:r>
      <w:r w:rsidRPr="00A4767C">
        <w:rPr>
          <w:rFonts w:ascii="Times New Roman" w:hAnsi="Times New Roman"/>
          <w:sz w:val="28"/>
          <w:szCs w:val="28"/>
        </w:rPr>
        <w:t>̆ расцепитель для работы в случае отсутствия электроэнергии.</w:t>
      </w:r>
    </w:p>
    <w:p w14:paraId="5330AD65" w14:textId="7B4E2697" w:rsidR="003372CC" w:rsidRPr="00A4767C" w:rsidRDefault="003372CC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2. Створка ворот состоит из стального профиля размером 50х25 и </w:t>
      </w:r>
      <w:r w:rsidR="00A4767C" w:rsidRPr="00A4767C">
        <w:rPr>
          <w:rFonts w:ascii="Times New Roman" w:hAnsi="Times New Roman"/>
          <w:sz w:val="28"/>
          <w:szCs w:val="28"/>
        </w:rPr>
        <w:t>стальной</w:t>
      </w:r>
      <w:r w:rsidRPr="00A4767C">
        <w:rPr>
          <w:rFonts w:ascii="Times New Roman" w:hAnsi="Times New Roman"/>
          <w:sz w:val="28"/>
          <w:szCs w:val="28"/>
        </w:rPr>
        <w:t>̆</w:t>
      </w:r>
      <w:r w:rsidR="00A4767C">
        <w:rPr>
          <w:rFonts w:ascii="Times New Roman" w:hAnsi="Times New Roman"/>
          <w:sz w:val="28"/>
          <w:szCs w:val="28"/>
        </w:rPr>
        <w:t xml:space="preserve"> </w:t>
      </w:r>
      <w:r w:rsidR="00A4767C" w:rsidRPr="00A4767C">
        <w:rPr>
          <w:rFonts w:ascii="Times New Roman" w:hAnsi="Times New Roman"/>
          <w:sz w:val="28"/>
          <w:szCs w:val="28"/>
        </w:rPr>
        <w:t>стойки</w:t>
      </w:r>
      <w:r w:rsidR="00A4767C">
        <w:rPr>
          <w:rFonts w:ascii="Times New Roman" w:hAnsi="Times New Roman"/>
          <w:sz w:val="28"/>
          <w:szCs w:val="28"/>
        </w:rPr>
        <w:t>,</w:t>
      </w:r>
      <w:r w:rsidRPr="00A4767C">
        <w:rPr>
          <w:rFonts w:ascii="Times New Roman" w:hAnsi="Times New Roman"/>
          <w:sz w:val="28"/>
          <w:szCs w:val="28"/>
        </w:rPr>
        <w:t xml:space="preserve"> окрашенной в черный цвет, </w:t>
      </w:r>
      <w:r w:rsidR="00A4767C" w:rsidRPr="00A4767C">
        <w:rPr>
          <w:rFonts w:ascii="Times New Roman" w:hAnsi="Times New Roman"/>
          <w:sz w:val="28"/>
          <w:szCs w:val="28"/>
        </w:rPr>
        <w:t>установленной</w:t>
      </w:r>
      <w:r w:rsidRPr="00A4767C">
        <w:rPr>
          <w:rFonts w:ascii="Times New Roman" w:hAnsi="Times New Roman"/>
          <w:sz w:val="28"/>
          <w:szCs w:val="28"/>
        </w:rPr>
        <w:t xml:space="preserve">̆ на бетонное основание или </w:t>
      </w:r>
      <w:r w:rsidR="00A4767C" w:rsidRPr="00A4767C">
        <w:rPr>
          <w:rFonts w:ascii="Times New Roman" w:hAnsi="Times New Roman"/>
          <w:sz w:val="28"/>
          <w:szCs w:val="28"/>
        </w:rPr>
        <w:t>закрепленной</w:t>
      </w:r>
      <w:r w:rsidRPr="00A4767C">
        <w:rPr>
          <w:rFonts w:ascii="Times New Roman" w:hAnsi="Times New Roman"/>
          <w:sz w:val="28"/>
          <w:szCs w:val="28"/>
        </w:rPr>
        <w:t xml:space="preserve">̆ на стене здания анкерными болтами. На створке </w:t>
      </w:r>
      <w:r w:rsidR="00A4767C" w:rsidRPr="00A4767C">
        <w:rPr>
          <w:rFonts w:ascii="Times New Roman" w:hAnsi="Times New Roman"/>
          <w:sz w:val="28"/>
          <w:szCs w:val="28"/>
        </w:rPr>
        <w:t>вороти</w:t>
      </w:r>
      <w:r w:rsidR="00A4767C">
        <w:rPr>
          <w:rFonts w:ascii="Times New Roman" w:hAnsi="Times New Roman"/>
          <w:sz w:val="28"/>
          <w:szCs w:val="28"/>
        </w:rPr>
        <w:t>н</w:t>
      </w:r>
      <w:r w:rsidR="00A4767C" w:rsidRPr="00A4767C">
        <w:rPr>
          <w:rFonts w:ascii="Times New Roman" w:hAnsi="Times New Roman"/>
          <w:sz w:val="28"/>
          <w:szCs w:val="28"/>
        </w:rPr>
        <w:t>ы</w:t>
      </w:r>
      <w:r w:rsidRPr="00A4767C">
        <w:rPr>
          <w:rFonts w:ascii="Times New Roman" w:hAnsi="Times New Roman"/>
          <w:sz w:val="28"/>
          <w:szCs w:val="28"/>
        </w:rPr>
        <w:t xml:space="preserve"> находится </w:t>
      </w:r>
      <w:r w:rsidR="00A4767C" w:rsidRPr="00A4767C">
        <w:rPr>
          <w:rFonts w:ascii="Times New Roman" w:hAnsi="Times New Roman"/>
          <w:sz w:val="28"/>
          <w:szCs w:val="28"/>
        </w:rPr>
        <w:t>электромеханический</w:t>
      </w:r>
      <w:r w:rsidRPr="00A4767C">
        <w:rPr>
          <w:rFonts w:ascii="Times New Roman" w:hAnsi="Times New Roman"/>
          <w:sz w:val="28"/>
          <w:szCs w:val="28"/>
        </w:rPr>
        <w:t xml:space="preserve">̆ привод линейного типа, а также блок электронного управления. Привод, </w:t>
      </w:r>
      <w:r w:rsidR="00A4767C" w:rsidRPr="00A4767C">
        <w:rPr>
          <w:rFonts w:ascii="Times New Roman" w:hAnsi="Times New Roman"/>
          <w:sz w:val="28"/>
          <w:szCs w:val="28"/>
        </w:rPr>
        <w:t>перемещающий</w:t>
      </w:r>
      <w:r w:rsidRPr="00A4767C">
        <w:rPr>
          <w:rFonts w:ascii="Times New Roman" w:hAnsi="Times New Roman"/>
          <w:sz w:val="28"/>
          <w:szCs w:val="28"/>
        </w:rPr>
        <w:t xml:space="preserve">̆ створку воротины, состоит из электродвигателя, редуктора. Створка воротины снабжен регулируемым </w:t>
      </w:r>
      <w:r w:rsidR="00A4767C" w:rsidRPr="00A4767C">
        <w:rPr>
          <w:rFonts w:ascii="Times New Roman" w:hAnsi="Times New Roman"/>
          <w:sz w:val="28"/>
          <w:szCs w:val="28"/>
        </w:rPr>
        <w:t>устройством</w:t>
      </w:r>
      <w:r w:rsidRPr="00A4767C">
        <w:rPr>
          <w:rFonts w:ascii="Times New Roman" w:hAnsi="Times New Roman"/>
          <w:sz w:val="28"/>
          <w:szCs w:val="28"/>
        </w:rPr>
        <w:t xml:space="preserve"> безопасности, а также </w:t>
      </w:r>
      <w:r w:rsidR="00A4767C" w:rsidRPr="00A4767C">
        <w:rPr>
          <w:rFonts w:ascii="Times New Roman" w:hAnsi="Times New Roman"/>
          <w:sz w:val="28"/>
          <w:szCs w:val="28"/>
        </w:rPr>
        <w:t>устройством</w:t>
      </w:r>
      <w:r w:rsidRPr="00A4767C">
        <w:rPr>
          <w:rFonts w:ascii="Times New Roman" w:hAnsi="Times New Roman"/>
          <w:sz w:val="28"/>
          <w:szCs w:val="28"/>
        </w:rPr>
        <w:t xml:space="preserve"> фиксации стрелы в любом положении и </w:t>
      </w:r>
      <w:r w:rsidR="00A4767C" w:rsidRPr="00A4767C">
        <w:rPr>
          <w:rFonts w:ascii="Times New Roman" w:hAnsi="Times New Roman"/>
          <w:sz w:val="28"/>
          <w:szCs w:val="28"/>
        </w:rPr>
        <w:t>ручной</w:t>
      </w:r>
      <w:r w:rsidRPr="00A4767C">
        <w:rPr>
          <w:rFonts w:ascii="Times New Roman" w:hAnsi="Times New Roman"/>
          <w:sz w:val="28"/>
          <w:szCs w:val="28"/>
        </w:rPr>
        <w:t>̆ расцепитель для работы в случае отсутствия электроэнергии</w:t>
      </w:r>
    </w:p>
    <w:p w14:paraId="39FBC8D0" w14:textId="2DF3C666" w:rsidR="003372CC" w:rsidRPr="00A4767C" w:rsidRDefault="00B75755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3372CC" w:rsidRPr="00A4767C">
        <w:rPr>
          <w:rFonts w:ascii="Times New Roman" w:hAnsi="Times New Roman"/>
          <w:bCs/>
          <w:sz w:val="28"/>
          <w:szCs w:val="28"/>
        </w:rPr>
        <w:t>. Размеры шлагбаума:</w:t>
      </w:r>
    </w:p>
    <w:p w14:paraId="0B53A503" w14:textId="77777777" w:rsidR="003372CC" w:rsidRPr="00A4767C" w:rsidRDefault="003372CC" w:rsidP="00A476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="Times New Roman" w:hAnsi="Times New Roman"/>
          <w:sz w:val="28"/>
          <w:szCs w:val="28"/>
          <w:lang w:val="en-US"/>
        </w:rPr>
      </w:pPr>
      <w:r w:rsidRPr="00A4767C">
        <w:rPr>
          <w:rFonts w:ascii="Times New Roman" w:hAnsi="Times New Roman"/>
          <w:sz w:val="28"/>
          <w:szCs w:val="28"/>
          <w:lang w:val="en-US"/>
        </w:rPr>
        <w:t xml:space="preserve">Длина стрелы шлагбаума – </w:t>
      </w:r>
      <w:r w:rsidRPr="00A4767C">
        <w:rPr>
          <w:rFonts w:ascii="Times New Roman" w:hAnsi="Times New Roman"/>
          <w:sz w:val="28"/>
          <w:szCs w:val="28"/>
        </w:rPr>
        <w:t>5</w:t>
      </w:r>
      <w:r w:rsidRPr="00A4767C">
        <w:rPr>
          <w:rFonts w:ascii="Times New Roman" w:hAnsi="Times New Roman"/>
          <w:sz w:val="28"/>
          <w:szCs w:val="28"/>
          <w:lang w:val="en-US"/>
        </w:rPr>
        <w:t xml:space="preserve"> метра; </w:t>
      </w:r>
    </w:p>
    <w:p w14:paraId="22EE2894" w14:textId="77777777" w:rsidR="003372CC" w:rsidRPr="00A4767C" w:rsidRDefault="003372CC" w:rsidP="00A476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="Times New Roman" w:hAnsi="Times New Roman"/>
          <w:sz w:val="28"/>
          <w:szCs w:val="28"/>
          <w:lang w:val="en-US"/>
        </w:rPr>
      </w:pPr>
      <w:r w:rsidRPr="00A4767C">
        <w:rPr>
          <w:rFonts w:ascii="Times New Roman" w:hAnsi="Times New Roman"/>
          <w:sz w:val="28"/>
          <w:szCs w:val="28"/>
          <w:lang w:val="en-US"/>
        </w:rPr>
        <w:t xml:space="preserve">Высота стрелы шлагбаума – 90 мм; </w:t>
      </w:r>
    </w:p>
    <w:p w14:paraId="259769FE" w14:textId="77777777" w:rsidR="003372CC" w:rsidRPr="00A4767C" w:rsidRDefault="003372CC" w:rsidP="00A476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="Times New Roman" w:hAnsi="Times New Roman"/>
          <w:sz w:val="28"/>
          <w:szCs w:val="28"/>
          <w:lang w:val="en-US"/>
        </w:rPr>
      </w:pPr>
      <w:r w:rsidRPr="00A4767C">
        <w:rPr>
          <w:rFonts w:ascii="Times New Roman" w:hAnsi="Times New Roman"/>
          <w:sz w:val="28"/>
          <w:szCs w:val="28"/>
          <w:lang w:val="en-US"/>
        </w:rPr>
        <w:t xml:space="preserve">Ширина стрелы шлагбаума – </w:t>
      </w:r>
      <w:r w:rsidRPr="00A4767C">
        <w:rPr>
          <w:rFonts w:ascii="Times New Roman" w:hAnsi="Times New Roman"/>
          <w:sz w:val="28"/>
          <w:szCs w:val="28"/>
        </w:rPr>
        <w:t>400</w:t>
      </w:r>
      <w:r w:rsidRPr="00A4767C">
        <w:rPr>
          <w:rFonts w:ascii="Times New Roman" w:hAnsi="Times New Roman"/>
          <w:sz w:val="28"/>
          <w:szCs w:val="28"/>
          <w:lang w:val="en-US"/>
        </w:rPr>
        <w:t xml:space="preserve"> мм; </w:t>
      </w:r>
    </w:p>
    <w:p w14:paraId="3CC9FFE7" w14:textId="77777777" w:rsidR="003372CC" w:rsidRPr="00A4767C" w:rsidRDefault="003372CC" w:rsidP="00A476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Высота стойки шлагбаума – 1015 мм; </w:t>
      </w:r>
    </w:p>
    <w:p w14:paraId="2C6B1776" w14:textId="77777777" w:rsidR="003372CC" w:rsidRPr="00A4767C" w:rsidRDefault="003372CC" w:rsidP="00A476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Длина стойки шлагбаума – 270 мм; </w:t>
      </w:r>
    </w:p>
    <w:p w14:paraId="236FDBD7" w14:textId="77777777" w:rsidR="003372CC" w:rsidRPr="00A4767C" w:rsidRDefault="003372CC" w:rsidP="00A476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Ширина стойки шлагбаума – 140 мм; </w:t>
      </w:r>
    </w:p>
    <w:p w14:paraId="15519602" w14:textId="109BB676" w:rsidR="003372CC" w:rsidRPr="00A4767C" w:rsidRDefault="003372CC" w:rsidP="00A4767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Высота установки стрелы шлагбаума – 837,5 мм.</w:t>
      </w:r>
    </w:p>
    <w:p w14:paraId="75F48877" w14:textId="5BBCA6AD" w:rsidR="003372CC" w:rsidRPr="00A4767C" w:rsidRDefault="003372CC" w:rsidP="00B757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 xml:space="preserve">4. Внешний вид шлагбаума: </w:t>
      </w:r>
      <w:r w:rsidRPr="00A4767C">
        <w:rPr>
          <w:rFonts w:ascii="Times New Roman" w:hAnsi="Times New Roman"/>
          <w:sz w:val="28"/>
          <w:szCs w:val="28"/>
        </w:rPr>
        <w:t xml:space="preserve">Шлагбаум (Рис. 2) состоит из прямоугольной профильной стрелы оранжевого цвета с зеркальными отражательными поперечными полосками красного и белого цвета. </w:t>
      </w:r>
      <w:r w:rsidR="001748F0" w:rsidRPr="00A4767C">
        <w:rPr>
          <w:rFonts w:ascii="Times New Roman" w:hAnsi="Times New Roman"/>
          <w:sz w:val="28"/>
          <w:szCs w:val="28"/>
        </w:rPr>
        <w:t>Стойка</w:t>
      </w:r>
      <w:r w:rsidRPr="00A4767C">
        <w:rPr>
          <w:rFonts w:ascii="Times New Roman" w:hAnsi="Times New Roman"/>
          <w:sz w:val="28"/>
          <w:szCs w:val="28"/>
        </w:rPr>
        <w:t xml:space="preserve"> шлагбаума снабжена </w:t>
      </w:r>
      <w:r w:rsidRPr="00A4767C">
        <w:rPr>
          <w:rFonts w:ascii="Times New Roman" w:hAnsi="Times New Roman"/>
          <w:sz w:val="28"/>
          <w:szCs w:val="28"/>
        </w:rPr>
        <w:lastRenderedPageBreak/>
        <w:t xml:space="preserve">сигнальной лампой оранжевого цвета для предупреждения водителей транспортных средств и пешеходов, об открывании (откат стрелы в лево или в право в зависимости от проекта и расположении тумбы шлагбаума) стрелы шлагбаума. </w:t>
      </w:r>
    </w:p>
    <w:p w14:paraId="412430D8" w14:textId="6F532CF6" w:rsidR="003372CC" w:rsidRPr="00A4767C" w:rsidRDefault="003372CC" w:rsidP="00B757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5.  Внешний вид створки ворот: </w:t>
      </w:r>
      <w:r w:rsidR="00B75755">
        <w:rPr>
          <w:rFonts w:ascii="Times New Roman" w:hAnsi="Times New Roman"/>
          <w:sz w:val="28"/>
          <w:szCs w:val="28"/>
        </w:rPr>
        <w:t>с</w:t>
      </w:r>
      <w:r w:rsidRPr="00A4767C">
        <w:rPr>
          <w:rFonts w:ascii="Times New Roman" w:hAnsi="Times New Roman"/>
          <w:sz w:val="28"/>
          <w:szCs w:val="28"/>
        </w:rPr>
        <w:t xml:space="preserve">творка ворот из стального профиля размером 50х25 имеет высоту 1500 и длину 1500 закрепленной к стальной стойки окрашенной в черный цвет, стальная стойка установлена на бетонное основание или </w:t>
      </w:r>
      <w:r w:rsidR="001748F0" w:rsidRPr="00A4767C">
        <w:rPr>
          <w:rFonts w:ascii="Times New Roman" w:hAnsi="Times New Roman"/>
          <w:sz w:val="28"/>
          <w:szCs w:val="28"/>
        </w:rPr>
        <w:t>закреплённой</w:t>
      </w:r>
      <w:r w:rsidRPr="00A4767C">
        <w:rPr>
          <w:rFonts w:ascii="Times New Roman" w:hAnsi="Times New Roman"/>
          <w:sz w:val="28"/>
          <w:szCs w:val="28"/>
        </w:rPr>
        <w:t xml:space="preserve">̆ на стене здания анкерными болтами. На створке воротины находится </w:t>
      </w:r>
      <w:r w:rsidR="001748F0" w:rsidRPr="00A4767C">
        <w:rPr>
          <w:rFonts w:ascii="Times New Roman" w:hAnsi="Times New Roman"/>
          <w:sz w:val="28"/>
          <w:szCs w:val="28"/>
        </w:rPr>
        <w:t>электромеханический</w:t>
      </w:r>
      <w:r w:rsidRPr="00A4767C">
        <w:rPr>
          <w:rFonts w:ascii="Times New Roman" w:hAnsi="Times New Roman"/>
          <w:sz w:val="28"/>
          <w:szCs w:val="28"/>
        </w:rPr>
        <w:t xml:space="preserve">̆ привод линейного типа, а также блок электронного управления. Привод, </w:t>
      </w:r>
      <w:r w:rsidR="001748F0" w:rsidRPr="00A4767C">
        <w:rPr>
          <w:rFonts w:ascii="Times New Roman" w:hAnsi="Times New Roman"/>
          <w:sz w:val="28"/>
          <w:szCs w:val="28"/>
        </w:rPr>
        <w:t>перемещающий</w:t>
      </w:r>
      <w:r w:rsidRPr="00A4767C">
        <w:rPr>
          <w:rFonts w:ascii="Times New Roman" w:hAnsi="Times New Roman"/>
          <w:sz w:val="28"/>
          <w:szCs w:val="28"/>
        </w:rPr>
        <w:t xml:space="preserve">̆ створку воротины, во внутреннюю сторону двора на 90 градусов. Створка воротины снабжен регулируемым устройством безопасности, а также </w:t>
      </w:r>
      <w:r w:rsidR="001748F0" w:rsidRPr="00A4767C">
        <w:rPr>
          <w:rFonts w:ascii="Times New Roman" w:hAnsi="Times New Roman"/>
          <w:sz w:val="28"/>
          <w:szCs w:val="28"/>
        </w:rPr>
        <w:t>устройством</w:t>
      </w:r>
      <w:r w:rsidRPr="00A4767C">
        <w:rPr>
          <w:rFonts w:ascii="Times New Roman" w:hAnsi="Times New Roman"/>
          <w:sz w:val="28"/>
          <w:szCs w:val="28"/>
        </w:rPr>
        <w:t xml:space="preserve"> фиксации стрелы в любом положении и ручной расцепитель для работы в случае отсутствия электроэнергии</w:t>
      </w:r>
    </w:p>
    <w:p w14:paraId="5F421E44" w14:textId="536D15DE" w:rsidR="003372CC" w:rsidRPr="00A4767C" w:rsidRDefault="003372CC" w:rsidP="00B7575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Шлагбаум откатной - МИНИ</w:t>
      </w:r>
    </w:p>
    <w:p w14:paraId="068FEE99" w14:textId="42DFD034" w:rsidR="003372CC" w:rsidRPr="00A4767C" w:rsidRDefault="00B75755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iCs/>
          <w:sz w:val="28"/>
          <w:szCs w:val="28"/>
        </w:rPr>
      </w:pPr>
      <w:r w:rsidRPr="00A4767C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32CAB5FF" wp14:editId="6B7F32B0">
            <wp:simplePos x="0" y="0"/>
            <wp:positionH relativeFrom="page">
              <wp:posOffset>2394392</wp:posOffset>
            </wp:positionH>
            <wp:positionV relativeFrom="paragraph">
              <wp:posOffset>305905</wp:posOffset>
            </wp:positionV>
            <wp:extent cx="2886710" cy="1127760"/>
            <wp:effectExtent l="19050" t="0" r="8890" b="0"/>
            <wp:wrapTopAndBottom/>
            <wp:docPr id="7" name="image3.jpeg" descr="Откатной антивандальный шлагба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11987" w14:textId="6CD8591E" w:rsidR="003372CC" w:rsidRPr="00A4767C" w:rsidRDefault="003372CC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  <w:szCs w:val="28"/>
        </w:rPr>
      </w:pPr>
    </w:p>
    <w:p w14:paraId="3CFD47DB" w14:textId="41DDD672" w:rsidR="003372CC" w:rsidRPr="00A4767C" w:rsidRDefault="003372CC" w:rsidP="00B7575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Рис. 2. Внешний вид шлагбаума</w:t>
      </w:r>
    </w:p>
    <w:p w14:paraId="37E23DCF" w14:textId="0C00864B" w:rsidR="003372CC" w:rsidRPr="00A4767C" w:rsidRDefault="003372CC" w:rsidP="00A4767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>6. Технические характеристики шлагбаума: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883"/>
      </w:tblGrid>
      <w:tr w:rsidR="003372CC" w:rsidRPr="00A4767C" w14:paraId="3FDEAE9F" w14:textId="77777777" w:rsidTr="00BF4D46">
        <w:trPr>
          <w:trHeight w:val="292"/>
        </w:trPr>
        <w:tc>
          <w:tcPr>
            <w:tcW w:w="4537" w:type="dxa"/>
          </w:tcPr>
          <w:p w14:paraId="7D69FD3F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A4767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тумбы</w:t>
            </w:r>
            <w:r w:rsidRPr="00A4767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</w:tc>
        <w:tc>
          <w:tcPr>
            <w:tcW w:w="4883" w:type="dxa"/>
          </w:tcPr>
          <w:p w14:paraId="66254BED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1100х400х1000мм</w:t>
            </w:r>
          </w:p>
        </w:tc>
      </w:tr>
      <w:tr w:rsidR="003372CC" w:rsidRPr="00A4767C" w14:paraId="244BBC24" w14:textId="77777777" w:rsidTr="00BF4D46">
        <w:trPr>
          <w:trHeight w:val="292"/>
        </w:trPr>
        <w:tc>
          <w:tcPr>
            <w:tcW w:w="4537" w:type="dxa"/>
          </w:tcPr>
          <w:p w14:paraId="5CDDD656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Pr="00A4767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Pr="00A476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стрелы</w:t>
            </w:r>
          </w:p>
        </w:tc>
        <w:tc>
          <w:tcPr>
            <w:tcW w:w="4883" w:type="dxa"/>
          </w:tcPr>
          <w:p w14:paraId="45749382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2,5м/3м/3,5м/4м/4,5м/5м/5,5м/6м.</w:t>
            </w:r>
          </w:p>
        </w:tc>
      </w:tr>
      <w:tr w:rsidR="003372CC" w:rsidRPr="00A4767C" w14:paraId="07E48024" w14:textId="77777777" w:rsidTr="00BF4D46">
        <w:trPr>
          <w:trHeight w:val="292"/>
        </w:trPr>
        <w:tc>
          <w:tcPr>
            <w:tcW w:w="4537" w:type="dxa"/>
          </w:tcPr>
          <w:p w14:paraId="087D89B9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A476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закладной для</w:t>
            </w:r>
            <w:r w:rsidRPr="00A4767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бетонирования</w:t>
            </w:r>
          </w:p>
        </w:tc>
        <w:tc>
          <w:tcPr>
            <w:tcW w:w="4883" w:type="dxa"/>
          </w:tcPr>
          <w:p w14:paraId="53192D1C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1100х400х500мм</w:t>
            </w:r>
          </w:p>
        </w:tc>
      </w:tr>
      <w:tr w:rsidR="003372CC" w:rsidRPr="00A4767C" w14:paraId="7BEFF60F" w14:textId="77777777" w:rsidTr="00BF4D46">
        <w:trPr>
          <w:trHeight w:val="294"/>
        </w:trPr>
        <w:tc>
          <w:tcPr>
            <w:tcW w:w="4537" w:type="dxa"/>
          </w:tcPr>
          <w:p w14:paraId="641486F2" w14:textId="77777777" w:rsidR="003372CC" w:rsidRPr="00A4767C" w:rsidRDefault="003372CC" w:rsidP="00A4767C">
            <w:pPr>
              <w:pStyle w:val="TableParagraph"/>
              <w:spacing w:before="1"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Pr="00A476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  <w:r w:rsidRPr="00A476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шлагбаума</w:t>
            </w:r>
          </w:p>
        </w:tc>
        <w:tc>
          <w:tcPr>
            <w:tcW w:w="4883" w:type="dxa"/>
          </w:tcPr>
          <w:p w14:paraId="0289CFA7" w14:textId="77777777" w:rsidR="003372CC" w:rsidRPr="00A4767C" w:rsidRDefault="003372CC" w:rsidP="00A4767C">
            <w:pPr>
              <w:pStyle w:val="TableParagraph"/>
              <w:spacing w:before="1"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~130кг.</w:t>
            </w:r>
            <w:r w:rsidRPr="00A476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Зависит</w:t>
            </w:r>
            <w:r w:rsidRPr="00A476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A4767C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длины</w:t>
            </w:r>
            <w:r w:rsidRPr="00A476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стрелы</w:t>
            </w:r>
          </w:p>
        </w:tc>
      </w:tr>
      <w:tr w:rsidR="003372CC" w:rsidRPr="00A4767C" w14:paraId="708C85BF" w14:textId="77777777" w:rsidTr="00BF4D46">
        <w:trPr>
          <w:trHeight w:val="292"/>
        </w:trPr>
        <w:tc>
          <w:tcPr>
            <w:tcW w:w="4537" w:type="dxa"/>
          </w:tcPr>
          <w:p w14:paraId="3FBF86BA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Окраска</w:t>
            </w:r>
          </w:p>
        </w:tc>
        <w:tc>
          <w:tcPr>
            <w:tcW w:w="4883" w:type="dxa"/>
          </w:tcPr>
          <w:p w14:paraId="31A05FEB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Порошковая</w:t>
            </w:r>
          </w:p>
        </w:tc>
      </w:tr>
      <w:tr w:rsidR="003372CC" w:rsidRPr="00A4767C" w14:paraId="10B2B965" w14:textId="77777777" w:rsidTr="00BF4D46">
        <w:trPr>
          <w:trHeight w:val="292"/>
        </w:trPr>
        <w:tc>
          <w:tcPr>
            <w:tcW w:w="4537" w:type="dxa"/>
          </w:tcPr>
          <w:p w14:paraId="59F3E63F" w14:textId="77777777" w:rsidR="003372CC" w:rsidRPr="00A4767C" w:rsidRDefault="003372CC" w:rsidP="00A4767C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Pr="00A476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тумбы</w:t>
            </w:r>
          </w:p>
        </w:tc>
        <w:tc>
          <w:tcPr>
            <w:tcW w:w="4883" w:type="dxa"/>
          </w:tcPr>
          <w:p w14:paraId="7CD4F472" w14:textId="77777777" w:rsidR="003372CC" w:rsidRPr="00A4767C" w:rsidRDefault="003372CC" w:rsidP="00A4767C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RAL 2004</w:t>
            </w:r>
          </w:p>
        </w:tc>
      </w:tr>
      <w:tr w:rsidR="003372CC" w:rsidRPr="00A4767C" w14:paraId="26035B14" w14:textId="77777777" w:rsidTr="00BF4D46">
        <w:trPr>
          <w:trHeight w:val="292"/>
        </w:trPr>
        <w:tc>
          <w:tcPr>
            <w:tcW w:w="4537" w:type="dxa"/>
          </w:tcPr>
          <w:p w14:paraId="337F1476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Pr="00A4767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стрелы</w:t>
            </w:r>
          </w:p>
        </w:tc>
        <w:tc>
          <w:tcPr>
            <w:tcW w:w="4883" w:type="dxa"/>
          </w:tcPr>
          <w:p w14:paraId="2D40B242" w14:textId="77777777" w:rsidR="003372CC" w:rsidRPr="00A4767C" w:rsidRDefault="003372CC" w:rsidP="00A4767C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RAL 2004</w:t>
            </w:r>
          </w:p>
        </w:tc>
      </w:tr>
      <w:tr w:rsidR="003372CC" w:rsidRPr="00A4767C" w14:paraId="69EF4836" w14:textId="77777777" w:rsidTr="00BF4D46">
        <w:trPr>
          <w:trHeight w:val="294"/>
        </w:trPr>
        <w:tc>
          <w:tcPr>
            <w:tcW w:w="4537" w:type="dxa"/>
          </w:tcPr>
          <w:p w14:paraId="69C9E495" w14:textId="77777777" w:rsidR="003372CC" w:rsidRPr="00A4767C" w:rsidRDefault="003372CC" w:rsidP="00A4767C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r w:rsidRPr="00A476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приемной</w:t>
            </w:r>
            <w:r w:rsidRPr="00A4767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</w:tc>
        <w:tc>
          <w:tcPr>
            <w:tcW w:w="4883" w:type="dxa"/>
          </w:tcPr>
          <w:p w14:paraId="01530B90" w14:textId="77777777" w:rsidR="003372CC" w:rsidRPr="00A4767C" w:rsidRDefault="003372CC" w:rsidP="00A4767C">
            <w:pPr>
              <w:pStyle w:val="TableParagraph"/>
              <w:spacing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67C">
              <w:rPr>
                <w:rFonts w:ascii="Times New Roman" w:hAnsi="Times New Roman" w:cs="Times New Roman"/>
                <w:sz w:val="28"/>
                <w:szCs w:val="28"/>
              </w:rPr>
              <w:t>RAL 2004</w:t>
            </w:r>
          </w:p>
        </w:tc>
      </w:tr>
    </w:tbl>
    <w:p w14:paraId="1BB2229A" w14:textId="77777777" w:rsidR="003372CC" w:rsidRPr="00A4767C" w:rsidRDefault="003372CC" w:rsidP="00A4767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</w:p>
    <w:p w14:paraId="1BE62ADD" w14:textId="49537692" w:rsidR="003372CC" w:rsidRPr="00A4767C" w:rsidRDefault="003372CC" w:rsidP="00A4767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 7. Привод для откатного шлагбаума</w:t>
      </w:r>
    </w:p>
    <w:p w14:paraId="68072D9C" w14:textId="77777777" w:rsidR="003372CC" w:rsidRPr="00A4767C" w:rsidRDefault="003372CC" w:rsidP="00A4767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</w:p>
    <w:p w14:paraId="766DA4E4" w14:textId="77777777" w:rsidR="003372CC" w:rsidRPr="00A4767C" w:rsidRDefault="003372CC" w:rsidP="00A4767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</w:p>
    <w:p w14:paraId="675BBC42" w14:textId="77777777" w:rsidR="003372CC" w:rsidRPr="00A4767C" w:rsidRDefault="003372CC" w:rsidP="00A4767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</w:p>
    <w:p w14:paraId="45520C83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  <w:r w:rsidRPr="00A4767C"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24E0867A" wp14:editId="155CC23F">
            <wp:simplePos x="0" y="0"/>
            <wp:positionH relativeFrom="column">
              <wp:posOffset>1823996</wp:posOffset>
            </wp:positionH>
            <wp:positionV relativeFrom="paragraph">
              <wp:posOffset>135172</wp:posOffset>
            </wp:positionV>
            <wp:extent cx="2364486" cy="2353056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486" cy="235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B6E3F0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</w:p>
    <w:p w14:paraId="3E537309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</w:p>
    <w:p w14:paraId="2270FC0F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</w:p>
    <w:p w14:paraId="6382927B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</w:p>
    <w:p w14:paraId="5107A326" w14:textId="77777777" w:rsidR="003372CC" w:rsidRPr="00A4767C" w:rsidRDefault="003372CC" w:rsidP="00B75755">
      <w:pPr>
        <w:tabs>
          <w:tab w:val="left" w:pos="893"/>
        </w:tabs>
        <w:jc w:val="center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Рис. 3. Внешний вид откатного привода</w:t>
      </w:r>
    </w:p>
    <w:p w14:paraId="6D425563" w14:textId="7244A4D7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8. Технические характеристики привода</w:t>
      </w:r>
    </w:p>
    <w:p w14:paraId="24D2AE07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  <w:r w:rsidRPr="00A4767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31BE3CB" wp14:editId="1FFEC6C7">
            <wp:extent cx="4716681" cy="3346704"/>
            <wp:effectExtent l="19050" t="0" r="771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681" cy="334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67965" w14:textId="72477F03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9.  Внешний вид одной створки воротины</w:t>
      </w:r>
    </w:p>
    <w:p w14:paraId="171C0EAE" w14:textId="77777777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b/>
          <w:sz w:val="28"/>
          <w:szCs w:val="28"/>
        </w:rPr>
      </w:pPr>
      <w:r w:rsidRPr="00A4767C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0C1C8694" wp14:editId="3D639DC7">
            <wp:extent cx="2310598" cy="288950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000" cy="289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BEDC6" w14:textId="77777777" w:rsidR="003372CC" w:rsidRPr="00A4767C" w:rsidRDefault="003372CC" w:rsidP="00B75755">
      <w:pPr>
        <w:tabs>
          <w:tab w:val="left" w:pos="893"/>
        </w:tabs>
        <w:jc w:val="center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Рис. 4. Внешний одной створки ворот</w:t>
      </w:r>
    </w:p>
    <w:p w14:paraId="098D8020" w14:textId="3192AAA4" w:rsidR="003372CC" w:rsidRPr="00B75755" w:rsidRDefault="003372CC" w:rsidP="00A4767C">
      <w:pPr>
        <w:pStyle w:val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75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575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75755">
        <w:rPr>
          <w:rFonts w:ascii="Times New Roman" w:hAnsi="Times New Roman" w:cs="Times New Roman"/>
          <w:color w:val="000000" w:themeColor="text1"/>
          <w:sz w:val="28"/>
          <w:szCs w:val="28"/>
        </w:rPr>
        <w:t>. Внешний вид провода WG5024</w:t>
      </w:r>
    </w:p>
    <w:p w14:paraId="14791223" w14:textId="77777777" w:rsidR="003372CC" w:rsidRPr="00A4767C" w:rsidRDefault="003372CC" w:rsidP="00A4767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</w:p>
    <w:p w14:paraId="03B97946" w14:textId="77777777" w:rsidR="003372CC" w:rsidRPr="00A4767C" w:rsidRDefault="003372CC" w:rsidP="00A4767C">
      <w:pPr>
        <w:tabs>
          <w:tab w:val="left" w:pos="893"/>
        </w:tabs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A8B61B" wp14:editId="194E0A08">
            <wp:extent cx="3089910" cy="249837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49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E1A83" w14:textId="77777777" w:rsidR="003372CC" w:rsidRPr="00A4767C" w:rsidRDefault="003372CC" w:rsidP="00B75755">
      <w:pPr>
        <w:tabs>
          <w:tab w:val="left" w:pos="893"/>
        </w:tabs>
        <w:jc w:val="center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Рис. 5. Внешний вид провода WG5024</w:t>
      </w:r>
    </w:p>
    <w:p w14:paraId="03FC1A9D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</w:p>
    <w:p w14:paraId="7995B8CC" w14:textId="77777777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</w:p>
    <w:p w14:paraId="7FDF5A0C" w14:textId="77777777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</w:p>
    <w:p w14:paraId="368E8CF3" w14:textId="77777777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</w:p>
    <w:p w14:paraId="15C2133B" w14:textId="77777777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</w:p>
    <w:p w14:paraId="516886D0" w14:textId="77777777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</w:p>
    <w:p w14:paraId="3208C53C" w14:textId="48CD366A" w:rsidR="003372CC" w:rsidRPr="00A4767C" w:rsidRDefault="003372CC" w:rsidP="00A4767C">
      <w:pPr>
        <w:spacing w:line="468" w:lineRule="auto"/>
        <w:ind w:right="3100"/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>1</w:t>
      </w:r>
      <w:r w:rsidR="00B75755">
        <w:rPr>
          <w:rFonts w:ascii="Times New Roman" w:hAnsi="Times New Roman"/>
          <w:sz w:val="28"/>
          <w:szCs w:val="28"/>
        </w:rPr>
        <w:t>1</w:t>
      </w:r>
      <w:r w:rsidRPr="00A4767C">
        <w:rPr>
          <w:rFonts w:ascii="Times New Roman" w:hAnsi="Times New Roman"/>
          <w:sz w:val="28"/>
          <w:szCs w:val="28"/>
        </w:rPr>
        <w:t>. Технические характеристики привода</w:t>
      </w:r>
    </w:p>
    <w:p w14:paraId="15836950" w14:textId="77777777" w:rsidR="003372CC" w:rsidRPr="00A4767C" w:rsidRDefault="003372CC" w:rsidP="00A4767C">
      <w:pPr>
        <w:spacing w:line="468" w:lineRule="auto"/>
        <w:ind w:left="358" w:right="3100"/>
        <w:jc w:val="both"/>
        <w:rPr>
          <w:rFonts w:ascii="Times New Roman" w:hAnsi="Times New Roman"/>
          <w:b/>
          <w:sz w:val="28"/>
          <w:szCs w:val="28"/>
        </w:rPr>
      </w:pPr>
      <w:r w:rsidRPr="00A4767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8F63F26" wp14:editId="29E167E7">
            <wp:extent cx="4055434" cy="3115056"/>
            <wp:effectExtent l="19050" t="0" r="2216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34" cy="311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3A2D5" w14:textId="3D4249BA" w:rsidR="003372CC" w:rsidRPr="00B75755" w:rsidRDefault="003372CC" w:rsidP="00B75755">
      <w:pPr>
        <w:jc w:val="both"/>
        <w:rPr>
          <w:rFonts w:ascii="Times New Roman" w:hAnsi="Times New Roman"/>
          <w:sz w:val="28"/>
          <w:szCs w:val="28"/>
        </w:rPr>
      </w:pPr>
      <w:r w:rsidRPr="00B75755">
        <w:rPr>
          <w:rFonts w:ascii="Times New Roman" w:hAnsi="Times New Roman"/>
          <w:sz w:val="28"/>
          <w:szCs w:val="28"/>
        </w:rPr>
        <w:t>Назначение - перекрытие проездов шириной от 2500 до 6000мм. Тип использования – ручной/автоматический</w:t>
      </w:r>
      <w:r w:rsidR="00B75755" w:rsidRPr="00B75755">
        <w:rPr>
          <w:rFonts w:ascii="Times New Roman" w:hAnsi="Times New Roman"/>
          <w:sz w:val="28"/>
          <w:szCs w:val="28"/>
        </w:rPr>
        <w:t xml:space="preserve">. </w:t>
      </w:r>
      <w:r w:rsidRPr="00B75755">
        <w:rPr>
          <w:rFonts w:ascii="Times New Roman" w:hAnsi="Times New Roman"/>
          <w:sz w:val="28"/>
          <w:szCs w:val="28"/>
        </w:rPr>
        <w:t>Направление открытия – правое/левое</w:t>
      </w:r>
      <w:r w:rsidR="00B75755" w:rsidRPr="00B75755">
        <w:rPr>
          <w:rFonts w:ascii="Times New Roman" w:hAnsi="Times New Roman"/>
          <w:sz w:val="28"/>
          <w:szCs w:val="28"/>
        </w:rPr>
        <w:t xml:space="preserve">. </w:t>
      </w:r>
      <w:r w:rsidRPr="00B75755">
        <w:rPr>
          <w:rFonts w:ascii="Times New Roman" w:hAnsi="Times New Roman"/>
          <w:sz w:val="28"/>
          <w:szCs w:val="28"/>
        </w:rPr>
        <w:t>Скорость</w:t>
      </w:r>
      <w:r w:rsidRPr="00B757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открытия</w:t>
      </w:r>
      <w:r w:rsidRPr="00B757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в</w:t>
      </w:r>
      <w:r w:rsidRPr="00B7575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автоматическом</w:t>
      </w:r>
      <w:r w:rsidRPr="00B7575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режиме</w:t>
      </w:r>
      <w:r w:rsidRPr="00B7575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–</w:t>
      </w:r>
      <w:r w:rsidRPr="00B757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в</w:t>
      </w:r>
      <w:r w:rsidRPr="00B7575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зависимости</w:t>
      </w:r>
      <w:r w:rsidRPr="00B7575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от</w:t>
      </w:r>
      <w:r w:rsidRPr="00B7575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модели</w:t>
      </w:r>
      <w:r w:rsidRPr="00B7575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5755">
        <w:rPr>
          <w:rFonts w:ascii="Times New Roman" w:hAnsi="Times New Roman"/>
          <w:sz w:val="28"/>
          <w:szCs w:val="28"/>
        </w:rPr>
        <w:t>привода</w:t>
      </w:r>
    </w:p>
    <w:p w14:paraId="3B14BBFF" w14:textId="77777777" w:rsidR="00000180" w:rsidRPr="00A4767C" w:rsidRDefault="00000180" w:rsidP="00A4767C">
      <w:pPr>
        <w:jc w:val="both"/>
        <w:rPr>
          <w:rFonts w:ascii="Times New Roman" w:hAnsi="Times New Roman"/>
          <w:sz w:val="28"/>
          <w:szCs w:val="28"/>
        </w:rPr>
      </w:pPr>
    </w:p>
    <w:sectPr w:rsidR="00000180" w:rsidRPr="00A4767C" w:rsidSect="00A4767C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A5F732F"/>
    <w:multiLevelType w:val="hybridMultilevel"/>
    <w:tmpl w:val="A9B4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80"/>
    <w:rsid w:val="00000180"/>
    <w:rsid w:val="001748F0"/>
    <w:rsid w:val="003372CC"/>
    <w:rsid w:val="004F56A9"/>
    <w:rsid w:val="005016F4"/>
    <w:rsid w:val="00652B50"/>
    <w:rsid w:val="00692AFF"/>
    <w:rsid w:val="00A4767C"/>
    <w:rsid w:val="00B7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64E2"/>
  <w15:chartTrackingRefBased/>
  <w15:docId w15:val="{7385A2D0-A5A8-45C4-A520-F80B959F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18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001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018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00018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001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uiPriority w:val="99"/>
    <w:rsid w:val="0000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372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372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372CC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372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2CC"/>
    <w:pPr>
      <w:widowControl w:val="0"/>
      <w:autoSpaceDE w:val="0"/>
      <w:autoSpaceDN w:val="0"/>
      <w:spacing w:after="0" w:line="248" w:lineRule="exact"/>
      <w:ind w:left="107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2022-03-01T08:31:00Z</dcterms:created>
  <dcterms:modified xsi:type="dcterms:W3CDTF">2022-03-11T08:45:00Z</dcterms:modified>
</cp:coreProperties>
</file>